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9533C" w14:textId="77777777" w:rsidR="00CE733D" w:rsidRPr="002D7917" w:rsidRDefault="00CE733D" w:rsidP="00CE733D">
      <w:pPr>
        <w:autoSpaceDE w:val="0"/>
        <w:autoSpaceDN w:val="0"/>
        <w:adjustRightInd w:val="0"/>
        <w:spacing w:line="480" w:lineRule="auto"/>
        <w:rPr>
          <w:rFonts w:ascii="Times" w:hAnsi="Times" w:cs="Calibri"/>
          <w:b/>
          <w:color w:val="000000" w:themeColor="text1"/>
        </w:rPr>
      </w:pPr>
      <w:r w:rsidRPr="002D7917">
        <w:rPr>
          <w:rFonts w:ascii="Times" w:hAnsi="Times" w:cs="Calibri"/>
          <w:b/>
          <w:color w:val="000000" w:themeColor="text1"/>
        </w:rPr>
        <w:t>S</w:t>
      </w:r>
      <w:r>
        <w:rPr>
          <w:rFonts w:ascii="Times" w:hAnsi="Times" w:cs="Calibri"/>
          <w:b/>
          <w:color w:val="000000" w:themeColor="text1"/>
        </w:rPr>
        <w:t>3 Table</w:t>
      </w:r>
      <w:r w:rsidRPr="002D7917">
        <w:rPr>
          <w:rFonts w:ascii="Times" w:hAnsi="Times" w:cs="Calibri"/>
          <w:b/>
          <w:color w:val="000000" w:themeColor="text1"/>
        </w:rPr>
        <w:t>.  Overview of included studies and cohorts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51"/>
        <w:gridCol w:w="1170"/>
        <w:gridCol w:w="989"/>
        <w:gridCol w:w="989"/>
        <w:gridCol w:w="901"/>
        <w:gridCol w:w="1170"/>
        <w:gridCol w:w="1709"/>
        <w:gridCol w:w="1261"/>
        <w:gridCol w:w="1442"/>
        <w:gridCol w:w="2063"/>
      </w:tblGrid>
      <w:tr w:rsidR="00AE7A07" w:rsidRPr="001F6EE4" w14:paraId="3B146FA8" w14:textId="47338486" w:rsidTr="00AE7A07">
        <w:trPr>
          <w:trHeight w:val="500"/>
        </w:trPr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46B1F9B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Site/author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CA84BFB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 xml:space="preserve">Country 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F77D1C0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Reference</w:t>
            </w:r>
          </w:p>
          <w:p w14:paraId="02B66614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Number</w:t>
            </w:r>
          </w:p>
        </w:tc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A76D101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Previous IPD inclusion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3CCEA3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Number of subjects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6D00154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Publication status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4CFE39D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5BA752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Study design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52ED1D9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bCs/>
                <w:sz w:val="18"/>
                <w:szCs w:val="18"/>
              </w:rPr>
              <w:t>Study population</w:t>
            </w:r>
          </w:p>
        </w:tc>
        <w:tc>
          <w:tcPr>
            <w:tcW w:w="7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E6FD39C" w14:textId="79D9699A" w:rsidR="003246FC" w:rsidRPr="001F6EE4" w:rsidRDefault="000F1EBD" w:rsidP="00366333">
            <w:pPr>
              <w:rPr>
                <w:rFonts w:ascii="Times" w:eastAsia="Times New Roman" w:hAnsi="Times"/>
                <w:b/>
                <w:bCs/>
                <w:sz w:val="18"/>
                <w:szCs w:val="18"/>
              </w:rPr>
            </w:pPr>
            <w:r>
              <w:rPr>
                <w:rFonts w:ascii="Times" w:eastAsia="Times New Roman" w:hAnsi="Times"/>
                <w:b/>
                <w:bCs/>
                <w:sz w:val="18"/>
                <w:szCs w:val="18"/>
              </w:rPr>
              <w:t xml:space="preserve">Data </w:t>
            </w:r>
            <w:r w:rsidR="00E25DA9">
              <w:rPr>
                <w:rFonts w:ascii="Times" w:eastAsia="Times New Roman" w:hAnsi="Times"/>
                <w:b/>
                <w:bCs/>
                <w:sz w:val="18"/>
                <w:szCs w:val="18"/>
              </w:rPr>
              <w:t xml:space="preserve">Request </w:t>
            </w:r>
            <w:bookmarkStart w:id="0" w:name="_GoBack"/>
            <w:bookmarkEnd w:id="0"/>
            <w:r w:rsidR="003246FC">
              <w:rPr>
                <w:rFonts w:ascii="Times" w:eastAsia="Times New Roman" w:hAnsi="Times"/>
                <w:b/>
                <w:bCs/>
                <w:sz w:val="18"/>
                <w:szCs w:val="18"/>
              </w:rPr>
              <w:t>Contact Organization</w:t>
            </w:r>
          </w:p>
        </w:tc>
      </w:tr>
      <w:tr w:rsidR="00AE7A07" w:rsidRPr="001F6EE4" w14:paraId="781B063D" w14:textId="4315D3B9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655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Achar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5DE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Uzbekistan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093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A23F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31E3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AE92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D6A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B6E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C8B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8480F" w14:textId="3C8BA566" w:rsidR="003246FC" w:rsidRPr="007C2302" w:rsidRDefault="003246FC" w:rsidP="007C2302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7C2302">
              <w:rPr>
                <w:rFonts w:ascii="Times" w:eastAsia="Times New Roman" w:hAnsi="Times"/>
                <w:sz w:val="18"/>
                <w:szCs w:val="18"/>
              </w:rPr>
              <w:t>Médecins Sans Frontières (MSF) Field Research Policy (</w:t>
            </w:r>
            <w:hyperlink r:id="rId4" w:tgtFrame="_blank" w:history="1">
              <w:r w:rsidRPr="007C2302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http://hdl.handle.net/10144/306501</w:t>
              </w:r>
            </w:hyperlink>
            <w:r w:rsidRPr="007C2302">
              <w:rPr>
                <w:rFonts w:ascii="Times" w:eastAsia="Times New Roman" w:hAnsi="Times"/>
                <w:sz w:val="18"/>
                <w:szCs w:val="18"/>
              </w:rPr>
              <w:t>);  and data sharing repository (</w:t>
            </w:r>
            <w:hyperlink r:id="rId5" w:history="1">
              <w:r w:rsidRPr="007C2302">
                <w:rPr>
                  <w:rStyle w:val="Hyperlink"/>
                  <w:rFonts w:ascii="Times" w:eastAsia="Times New Roman" w:hAnsi="Times"/>
                  <w:color w:val="auto"/>
                  <w:sz w:val="18"/>
                  <w:szCs w:val="18"/>
                  <w:u w:val="none"/>
                </w:rPr>
                <w:t>data.sharing@msf.org</w:t>
              </w:r>
            </w:hyperlink>
            <w:r w:rsidRPr="007C2302">
              <w:rPr>
                <w:rFonts w:ascii="Times" w:eastAsia="Times New Roman" w:hAnsi="Times"/>
                <w:sz w:val="18"/>
                <w:szCs w:val="18"/>
              </w:rPr>
              <w:t>)  Amsterdam,  Holland.  Contact: Dr Sidney Wong, Medical Director, MSF Operational Centre Amsterdam, Holland (</w:t>
            </w:r>
            <w:hyperlink r:id="rId6" w:tgtFrame="_blank" w:history="1">
              <w:r w:rsidRPr="007C2302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Sidney.Wong@amsterdam.msf.org</w:t>
              </w:r>
            </w:hyperlink>
            <w:r w:rsidRPr="007C2302">
              <w:rPr>
                <w:rFonts w:ascii="Times" w:eastAsia="Times New Roman" w:hAnsi="Times"/>
                <w:sz w:val="18"/>
                <w:szCs w:val="18"/>
              </w:rPr>
              <w:t>)</w:t>
            </w:r>
          </w:p>
        </w:tc>
      </w:tr>
      <w:tr w:rsidR="00AE7A07" w:rsidRPr="001F6EE4" w14:paraId="1433FF8A" w14:textId="36A137D9" w:rsidTr="00AE7A07">
        <w:trPr>
          <w:trHeight w:val="451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472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Amanullah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5EE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Pakistan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AB52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EAE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4167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F248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84F1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E0FB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102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DABDB" w14:textId="1D576A2E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Indus Hospital Research Center/ Interactive Research and Development. Contact:</w:t>
            </w:r>
          </w:p>
          <w:p w14:paraId="61E855D9" w14:textId="1D5BC0F9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http://ird.global/irb/</w:t>
            </w:r>
          </w:p>
        </w:tc>
      </w:tr>
      <w:tr w:rsidR="00AE7A07" w:rsidRPr="001F6EE4" w14:paraId="7FC6B7DD" w14:textId="293253C1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0536" w14:textId="44B6D723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Chan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A54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Taiwan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A67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8B45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70E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64A9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8CE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F0F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BBD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A2368" w14:textId="022DC60C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Institutional Review Board; Centers for Disease Control; Ministry of Health and Welfare; Taiwan. Contact:</w:t>
            </w:r>
          </w:p>
          <w:p w14:paraId="0AC3D880" w14:textId="5FA319E3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hyperlink r:id="rId7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ihrfocalpoint@cdc.gov.tw</w:t>
              </w:r>
            </w:hyperlink>
          </w:p>
        </w:tc>
      </w:tr>
      <w:tr w:rsidR="00AE7A07" w:rsidRPr="001F6EE4" w14:paraId="32F51B2B" w14:textId="1655619F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8A21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Chan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B35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USA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AA3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BE2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489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96B4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6D07" w14:textId="77777777" w:rsidR="003246FC" w:rsidRPr="001F6EE4" w:rsidRDefault="003246FC" w:rsidP="00366333">
            <w:pPr>
              <w:spacing w:before="100" w:beforeAutospacing="1" w:after="100" w:afterAutospacing="1"/>
              <w:rPr>
                <w:rFonts w:ascii="Times" w:hAnsi="Times"/>
                <w:sz w:val="18"/>
                <w:szCs w:val="18"/>
              </w:rPr>
            </w:pPr>
            <w:hyperlink r:id="rId8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Chan ED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9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Laurel V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10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Strand MJ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11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Chan JF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12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Huynh ML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13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Goble M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r w:rsidRPr="001F6EE4">
              <w:rPr>
                <w:rFonts w:ascii="Times" w:hAnsi="Times" w:cstheme="minorHAnsi"/>
                <w:sz w:val="18"/>
                <w:szCs w:val="18"/>
              </w:rPr>
              <w:t>et al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Treatment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and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outcome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analysis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205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patients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with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lastRenderedPageBreak/>
              <w:t xml:space="preserve">multidrug-resistant tuberculosis. </w:t>
            </w:r>
            <w:r w:rsidRPr="001F6EE4">
              <w:rPr>
                <w:rFonts w:ascii="Times" w:hAnsi="Times"/>
                <w:sz w:val="18"/>
                <w:szCs w:val="18"/>
              </w:rPr>
              <w:t>Am J Respir Crit Care Med 2004 May 15;169(10):1103-9.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864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186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ED04D" w14:textId="537458C7" w:rsidR="003246FC" w:rsidRPr="001F6EE4" w:rsidRDefault="003246FC" w:rsidP="00FE6BF7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National Jewish </w:t>
            </w:r>
            <w:r>
              <w:rPr>
                <w:rFonts w:ascii="Times" w:eastAsia="Times New Roman" w:hAnsi="Times"/>
                <w:sz w:val="18"/>
                <w:szCs w:val="18"/>
              </w:rPr>
              <w:t xml:space="preserve">Health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>Institutional Review Board, Denver, USA.  Contact: https://www.nationaljewish.org/research-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science/support/compliance/irb</w:t>
            </w:r>
          </w:p>
        </w:tc>
      </w:tr>
      <w:tr w:rsidR="00AE7A07" w:rsidRPr="001F6EE4" w14:paraId="3D0EE5FC" w14:textId="55D9F502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021A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Chiotan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E61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Romania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270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11D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ED7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082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03B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F9E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962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9422B" w14:textId="50BA244E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Marius Nasta Pneumology Institute; Bucharest, Romania. Contact: secretariat@marius-nasta.ro</w:t>
            </w:r>
          </w:p>
        </w:tc>
      </w:tr>
      <w:tr w:rsidR="00AE7A07" w:rsidRPr="001F6EE4" w14:paraId="0FAA29ED" w14:textId="038C2971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99C5D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Datta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CC6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India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881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E46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BA7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0EF53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0E4E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1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Datta BS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Hassan G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Kadri SM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Qureshi W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Kamili MA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Singh H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et al.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extensively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drug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Kashmir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India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</w:t>
            </w:r>
            <w:hyperlink r:id="rId20" w:tooltip="Journal of infection in developing countries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J Infect Dev Ctries.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2009 Nov 21;4(1):19-23..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B2C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Prospective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FFD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pulmonary TB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E81E8" w14:textId="429C0914" w:rsidR="003246FC" w:rsidRPr="001F6EE4" w:rsidRDefault="003246FC" w:rsidP="008A2257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Government Medical College Associated Chest Diseases Hospital, Srinagar,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Kashmir, India. Contact: http://www.gmcs.edu.in/Administrative_Block</w:t>
            </w:r>
          </w:p>
        </w:tc>
      </w:tr>
      <w:tr w:rsidR="00AE7A07" w:rsidRPr="001F6EE4" w14:paraId="3BAADD8E" w14:textId="346A816A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158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Drobac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D13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Peru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A19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2F6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2B30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CBE5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B416" w14:textId="77777777" w:rsidR="003246FC" w:rsidRPr="001F6EE4" w:rsidRDefault="003246FC" w:rsidP="00366333">
            <w:pPr>
              <w:spacing w:before="100" w:beforeAutospacing="1" w:after="100" w:afterAutospacing="1"/>
              <w:rPr>
                <w:rFonts w:ascii="Times" w:hAnsi="Times"/>
                <w:sz w:val="18"/>
                <w:szCs w:val="18"/>
              </w:rPr>
            </w:pPr>
            <w:hyperlink r:id="rId21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Drobac PC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22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Mukherjee JS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23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Joseph JK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24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Mitnick C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25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Furin JJ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26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del Castillo H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r w:rsidRPr="001F6EE4">
              <w:rPr>
                <w:rFonts w:ascii="Times" w:hAnsi="Times" w:cstheme="minorHAnsi"/>
                <w:sz w:val="18"/>
                <w:szCs w:val="18"/>
              </w:rPr>
              <w:t xml:space="preserve">et al.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Community-based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therapy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for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children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with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multidrug-resistant tuberculosis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hyperlink r:id="rId27" w:tooltip="Pediatrics.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Pediatrics.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 2006 Jun;117(6):2022-9.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63B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E63E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BC658" w14:textId="77777777" w:rsidR="003246FC" w:rsidRPr="00330E15" w:rsidRDefault="003246FC" w:rsidP="00330E15">
            <w:pPr>
              <w:rPr>
                <w:rFonts w:ascii="Times" w:eastAsia="Times New Roman" w:hAnsi="Times"/>
                <w:color w:val="000000" w:themeColor="text1"/>
                <w:sz w:val="18"/>
                <w:szCs w:val="18"/>
                <w:lang w:val="en-US"/>
              </w:rPr>
            </w:pPr>
            <w:r w:rsidRPr="00330E15">
              <w:rPr>
                <w:rFonts w:ascii="Times" w:eastAsia="Times New Roman" w:hAnsi="Times"/>
                <w:color w:val="000000" w:themeColor="text1"/>
                <w:sz w:val="18"/>
                <w:szCs w:val="18"/>
              </w:rPr>
              <w:t xml:space="preserve">Harvard Medical School, Office of Human Research Administration, Boston USA.  Contact: </w:t>
            </w:r>
            <w:hyperlink r:id="rId28" w:tgtFrame="_blank" w:history="1">
              <w:r w:rsidRPr="00330E15">
                <w:rPr>
                  <w:rStyle w:val="Hyperlink"/>
                  <w:rFonts w:ascii="Times" w:hAnsi="Times" w:cs="Calibri"/>
                  <w:color w:val="000000" w:themeColor="text1"/>
                  <w:sz w:val="18"/>
                  <w:szCs w:val="18"/>
                  <w:u w:val="none"/>
                </w:rPr>
                <w:t>https://www.hsph.harvard.edu/ohra/about-us/</w:t>
              </w:r>
            </w:hyperlink>
          </w:p>
          <w:p w14:paraId="345B9E79" w14:textId="758F0335" w:rsidR="003246FC" w:rsidRPr="00330E15" w:rsidRDefault="003246FC" w:rsidP="00330E15">
            <w:pPr>
              <w:rPr>
                <w:rFonts w:ascii="Times" w:eastAsia="Times New Roman" w:hAnsi="Times"/>
                <w:color w:val="000000" w:themeColor="text1"/>
                <w:sz w:val="18"/>
                <w:szCs w:val="18"/>
                <w:lang w:val="en-US"/>
              </w:rPr>
            </w:pPr>
            <w:hyperlink r:id="rId29" w:tgtFrame="_blank" w:history="1">
              <w:r w:rsidRPr="00330E15">
                <w:rPr>
                  <w:rStyle w:val="Hyperlink"/>
                  <w:rFonts w:ascii="Times" w:hAnsi="Times" w:cs="Arial"/>
                  <w:bCs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Leslie Howes</w:t>
              </w:r>
            </w:hyperlink>
            <w:r w:rsidRPr="00330E15">
              <w:rPr>
                <w:rFonts w:ascii="Times" w:hAnsi="Times" w:cs="Arial"/>
                <w:bCs/>
                <w:color w:val="000000" w:themeColor="text1"/>
                <w:sz w:val="18"/>
                <w:szCs w:val="18"/>
                <w:shd w:val="clear" w:color="auto" w:fill="FFFFFF"/>
              </w:rPr>
              <w:t>, MPH, CIP</w:t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</w:rPr>
              <w:br/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  <w:shd w:val="clear" w:color="auto" w:fill="FFFFFF"/>
              </w:rPr>
              <w:t>Managing Director</w:t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</w:rPr>
              <w:br/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  <w:shd w:val="clear" w:color="auto" w:fill="FFFFFF"/>
              </w:rPr>
              <w:t>Phone:</w:t>
            </w:r>
            <w:r>
              <w:rPr>
                <w:rFonts w:ascii="Times" w:hAnsi="Times"/>
                <w:color w:val="000000" w:themeColor="text1"/>
                <w:sz w:val="18"/>
                <w:szCs w:val="18"/>
                <w:shd w:val="clear" w:color="auto" w:fill="FFFFFF"/>
              </w:rPr>
              <w:t xml:space="preserve"> +1</w:t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  <w:shd w:val="clear" w:color="auto" w:fill="FFFFFF"/>
              </w:rPr>
              <w:t xml:space="preserve"> 617-432-2153</w:t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</w:rPr>
              <w:br/>
            </w:r>
            <w:r w:rsidRPr="00330E15">
              <w:rPr>
                <w:rFonts w:ascii="Times" w:hAnsi="Times"/>
                <w:color w:val="000000" w:themeColor="text1"/>
                <w:sz w:val="18"/>
                <w:szCs w:val="18"/>
                <w:shd w:val="clear" w:color="auto" w:fill="FFFFFF"/>
              </w:rPr>
              <w:t>Email: </w:t>
            </w:r>
            <w:hyperlink r:id="rId30" w:tgtFrame="_blank" w:history="1">
              <w:r w:rsidRPr="00330E15">
                <w:rPr>
                  <w:rStyle w:val="Hyperlink"/>
                  <w:rFonts w:ascii="Times" w:hAnsi="Times" w:cs="Arial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lhowes@hsph.harvard.edu</w:t>
              </w:r>
            </w:hyperlink>
          </w:p>
          <w:p w14:paraId="74F39B11" w14:textId="117FC6FA" w:rsidR="003246FC" w:rsidRPr="00330E15" w:rsidRDefault="003246FC" w:rsidP="00366333">
            <w:pPr>
              <w:rPr>
                <w:rFonts w:ascii="Times" w:eastAsia="Times New Roman" w:hAnsi="Times"/>
                <w:color w:val="000000" w:themeColor="text1"/>
                <w:sz w:val="18"/>
                <w:szCs w:val="18"/>
              </w:rPr>
            </w:pPr>
          </w:p>
        </w:tc>
      </w:tr>
      <w:tr w:rsidR="00AE7A07" w:rsidRPr="001F6EE4" w14:paraId="2EA70DFE" w14:textId="4090DA08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251C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Fairlie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FF4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South Africa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4BA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AE4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335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433A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E6A1" w14:textId="77777777" w:rsidR="003246FC" w:rsidRPr="001F6EE4" w:rsidRDefault="003246FC" w:rsidP="00366333">
            <w:pPr>
              <w:spacing w:before="100" w:beforeAutospacing="1" w:after="100" w:afterAutospacing="1"/>
              <w:rPr>
                <w:rFonts w:ascii="Times" w:hAnsi="Times"/>
                <w:sz w:val="18"/>
                <w:szCs w:val="18"/>
              </w:rPr>
            </w:pPr>
            <w:hyperlink r:id="rId31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Fairlie L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2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Beylis NC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3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Reubenson G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4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Moore DP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5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Madhi SA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High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prevalence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childhood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multi-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lastRenderedPageBreak/>
              <w:t>drug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resistant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Johannesburg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South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Africa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: a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cross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sectional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study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</w:t>
            </w:r>
            <w:hyperlink r:id="rId36" w:tooltip="BMC infectious diseases.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BMC Infect Dis.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 2011 Jan 26;11:28.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9F8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E82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92C51" w14:textId="384A9ADC" w:rsidR="003246FC" w:rsidRPr="001F6EE4" w:rsidRDefault="003246FC" w:rsidP="00CD40BD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University of the Witwatersrand, Human Research Ethics Committee (Medical),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Johannesburg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South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 xml:space="preserve">Africa.  Contact: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lastRenderedPageBreak/>
              <w:t>https://www.wits.ac.za/ethics/human-research-ethics-committee-medical/</w:t>
            </w:r>
          </w:p>
        </w:tc>
      </w:tr>
      <w:tr w:rsidR="00AE7A07" w:rsidRPr="001F6EE4" w14:paraId="779EBD3E" w14:textId="4AF5D6DF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83D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Geerligs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B72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Netherlands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8B3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6E9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538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46DF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85A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hyperlink r:id="rId37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Geerligs WA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8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Van Altena R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39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De Lange WCM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40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Van Soolingen D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41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Van Der Werf TS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Multidrug-resistant tuberculosis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: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long-term treatment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outcome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the Netherlands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hyperlink r:id="rId42" w:tooltip="The international journal of tuberculosis and lung disease : the official journal of the International Union against Tuberculosis and Lung Disease.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Int J Tuberc Lung Dis.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 2000 Aug; 4(8): 758-64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D4D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7FF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BB38B" w14:textId="655B957A" w:rsidR="003246FC" w:rsidRPr="001F6EE4" w:rsidRDefault="003246FC" w:rsidP="00B068EA">
            <w:pPr>
              <w:pStyle w:val="NormalWeb"/>
              <w:rPr>
                <w:sz w:val="18"/>
                <w:szCs w:val="18"/>
              </w:rPr>
            </w:pPr>
            <w:r w:rsidRPr="001F6EE4">
              <w:rPr>
                <w:bCs/>
                <w:sz w:val="18"/>
                <w:szCs w:val="18"/>
              </w:rPr>
              <w:t>Groningen University Hospital, Research Office UMCG, Groningen,  the Netherlands.  Contact: https://www.umcg.nl/EN/Research/Researchers/Facilities/ResearchOffice/Paginas/default.aspx</w:t>
            </w:r>
          </w:p>
          <w:p w14:paraId="544112BC" w14:textId="4CB753EE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4A37EC2C" w14:textId="5F789B73" w:rsidTr="00AE7A07">
        <w:trPr>
          <w:trHeight w:val="493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EE81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Gegia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6C4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Georgia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61ED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ABEC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6B95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55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ADB3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9D78" w14:textId="77777777" w:rsidR="003246FC" w:rsidRPr="001F6EE4" w:rsidRDefault="003246FC" w:rsidP="00366333">
            <w:pPr>
              <w:spacing w:before="100" w:beforeAutospacing="1" w:after="100" w:afterAutospacing="1"/>
              <w:rPr>
                <w:rFonts w:ascii="Times" w:hAnsi="Times"/>
                <w:sz w:val="18"/>
                <w:szCs w:val="18"/>
              </w:rPr>
            </w:pPr>
            <w:hyperlink r:id="rId43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Gegia M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44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Jenkins HE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45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Kalandadze I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hyperlink r:id="rId46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Furin J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Outcomes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children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treated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for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with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second-line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medications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Georgia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t>2009-2011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 </w:t>
            </w:r>
            <w:hyperlink r:id="rId47" w:tooltip="The international journal of tuberculosis and lung disease : the official journal of the International Union against Tuberculosis and Lung Disease.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Int J Tuberc Lung Dis.</w:t>
              </w:r>
            </w:hyperlink>
            <w:r w:rsidRPr="001F6EE4">
              <w:rPr>
                <w:rFonts w:ascii="Times" w:hAnsi="Times"/>
                <w:sz w:val="18"/>
                <w:szCs w:val="18"/>
              </w:rPr>
              <w:t xml:space="preserve"> 2013 May;17(5):624-9.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DE9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D9B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06CDC" w14:textId="0DA7343D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Case Western Reserve University, Institutional Review Board, Cleveland, USA.  Contact: http://case.edu/research/faculty-staff/compliance/irb/</w:t>
            </w:r>
          </w:p>
        </w:tc>
      </w:tr>
      <w:tr w:rsidR="00AE7A07" w:rsidRPr="001F6EE4" w14:paraId="53FB03B7" w14:textId="128D04D9" w:rsidTr="00AE7A07">
        <w:trPr>
          <w:trHeight w:val="493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3F0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Granich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BEB9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USA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9716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076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FBB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DBB7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EE594" w14:textId="77777777" w:rsidR="003246FC" w:rsidRPr="001F6EE4" w:rsidRDefault="003246FC" w:rsidP="00366333">
            <w:pPr>
              <w:pStyle w:val="Heading1"/>
              <w:autoSpaceDE w:val="0"/>
              <w:autoSpaceDN w:val="0"/>
              <w:adjustRightInd w:val="0"/>
              <w:contextualSpacing/>
              <w:rPr>
                <w:rStyle w:val="highlight"/>
                <w:rFonts w:ascii="Times" w:hAnsi="Times"/>
                <w:sz w:val="18"/>
                <w:szCs w:val="18"/>
              </w:rPr>
            </w:pPr>
            <w:r w:rsidRPr="001F6EE4">
              <w:rPr>
                <w:rFonts w:ascii="Times" w:hAnsi="Times"/>
                <w:b w:val="0"/>
                <w:sz w:val="18"/>
                <w:szCs w:val="18"/>
              </w:rPr>
              <w:t>Granich</w:t>
            </w:r>
            <w:r w:rsidRPr="001F6EE4" w:rsidDel="003C4628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RM, </w:t>
            </w:r>
            <w:hyperlink r:id="rId4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Oh P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Lewis B, Porco TC, Flood J.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resistance among persons with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California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1994-2003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hyperlink r:id="rId49" w:tooltip="Clinical infectious diseases : an official publication of the Infectious Diseases Society of America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JAMA.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2005; 293: 2732-2739.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406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568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FB2E7" w14:textId="0A7B0D2E" w:rsidR="003246FC" w:rsidRPr="001F6EE4" w:rsidRDefault="003246FC" w:rsidP="00B45946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State of California; Health a</w:t>
            </w:r>
            <w:r>
              <w:rPr>
                <w:rFonts w:ascii="Times" w:eastAsia="Times New Roman" w:hAnsi="Times"/>
                <w:sz w:val="18"/>
                <w:szCs w:val="18"/>
              </w:rPr>
              <w:t>n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d Human Services Agency; Committee for the Protection of Human Subjects.  Contact: </w:t>
            </w:r>
            <w:r>
              <w:rPr>
                <w:rFonts w:ascii="Times" w:eastAsia="Times New Roman" w:hAnsi="Times"/>
                <w:sz w:val="18"/>
                <w:szCs w:val="18"/>
              </w:rPr>
              <w:t xml:space="preserve">+1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>(916) 326-3660</w:t>
            </w:r>
          </w:p>
        </w:tc>
      </w:tr>
      <w:tr w:rsidR="00AE7A07" w:rsidRPr="001F6EE4" w14:paraId="3A11CA8E" w14:textId="5A7F18FD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609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Hicks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95EC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South Africa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58F7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17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E73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60B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82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27BB1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1C40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5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Hicks RM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Padayatchi N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2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Shah NS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Wolf 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Werner L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Sunkari VB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et al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Malnutrition associated with unfavorable outcome and death among South African MDR-TB and HIV co-infected children. </w:t>
            </w:r>
            <w:hyperlink r:id="rId57" w:tooltip="The international journal of tuberculosis and lung disease : the official journal of the International Union against Tuberculosis and Lung Disease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Int J Tuberc Lung Dis.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2014 Sep;18(9):1074-83.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B31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671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EE317" w14:textId="6B28C226" w:rsidR="003246FC" w:rsidRPr="001F6EE4" w:rsidRDefault="003246FC" w:rsidP="00CC2A13">
            <w:pPr>
              <w:rPr>
                <w:rFonts w:ascii="Times" w:eastAsia="Times New Roman" w:hAnsi="Times"/>
                <w:sz w:val="18"/>
                <w:szCs w:val="18"/>
                <w:lang w:val="en-US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  <w:lang w:val="en-US"/>
              </w:rPr>
              <w:t>Albert Einstein College of Medicine, Institutional Review Board, New York, USA.  Contact: https://www.einstein.yu.edu/administration/institutional-review-board/</w:t>
            </w:r>
          </w:p>
          <w:p w14:paraId="58EE904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76F78824" w14:textId="5321E2FC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762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Isaakidis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0C2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India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781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7D5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9B7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1ACC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 xml:space="preserve">Published 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DEC6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5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Isaakidis P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5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Paryani R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6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Khan 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6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Mansoor H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62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Manglani 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6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Valiyakath 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et al.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Poor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outcomes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a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cohort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HIV-infected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adolescents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undergoing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treatment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for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Mumbai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India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</w:t>
            </w:r>
            <w:hyperlink r:id="rId64" w:tooltip="PloS one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PLoS One.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2013 Jul 19; 8(7):e68869..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238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C47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DCCAA" w14:textId="2414F739" w:rsidR="003246FC" w:rsidRPr="00537635" w:rsidRDefault="003246FC" w:rsidP="00537635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537635">
              <w:rPr>
                <w:rFonts w:ascii="Times" w:eastAsia="Times New Roman" w:hAnsi="Times"/>
                <w:sz w:val="18"/>
                <w:szCs w:val="18"/>
              </w:rPr>
              <w:t>Médecins Sans Frontières (MSF) Field Research Policy (</w:t>
            </w:r>
            <w:hyperlink r:id="rId65" w:tgtFrame="_blank" w:history="1">
              <w:r w:rsidRPr="00537635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http://hdl.handle.net/10144/306501</w:t>
              </w:r>
            </w:hyperlink>
            <w:r w:rsidRPr="00537635">
              <w:rPr>
                <w:rFonts w:ascii="Times" w:eastAsia="Times New Roman" w:hAnsi="Times"/>
                <w:sz w:val="18"/>
                <w:szCs w:val="18"/>
              </w:rPr>
              <w:t>);  and data sharing repository (</w:t>
            </w:r>
            <w:hyperlink r:id="rId66" w:history="1">
              <w:r w:rsidRPr="00537635">
                <w:rPr>
                  <w:rStyle w:val="Hyperlink"/>
                  <w:rFonts w:ascii="Times" w:eastAsia="Times New Roman" w:hAnsi="Times"/>
                  <w:color w:val="auto"/>
                  <w:sz w:val="18"/>
                  <w:szCs w:val="18"/>
                  <w:u w:val="none"/>
                </w:rPr>
                <w:t>data.sharing@msf.org</w:t>
              </w:r>
            </w:hyperlink>
            <w:r w:rsidRPr="00537635">
              <w:rPr>
                <w:rFonts w:ascii="Times" w:eastAsia="Times New Roman" w:hAnsi="Times"/>
                <w:sz w:val="18"/>
                <w:szCs w:val="18"/>
              </w:rPr>
              <w:t>),  Brussels, Belgium.  Contact: Dr Sebastian Spencer, Medical Director, MSF-Operational Center Brussels, Brussels, Belgium  (</w:t>
            </w:r>
            <w:hyperlink r:id="rId67" w:tgtFrame="_blank" w:history="1">
              <w:r w:rsidRPr="00537635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>Sebastian.Spencer@brussels.msf.org</w:t>
              </w:r>
            </w:hyperlink>
            <w:r w:rsidRPr="00537635">
              <w:rPr>
                <w:rFonts w:ascii="Times" w:eastAsia="Times New Roman" w:hAnsi="Times"/>
                <w:sz w:val="18"/>
                <w:szCs w:val="18"/>
              </w:rPr>
              <w:t>)</w:t>
            </w:r>
          </w:p>
        </w:tc>
      </w:tr>
      <w:tr w:rsidR="00AE7A07" w:rsidRPr="001F6EE4" w14:paraId="0006D1B5" w14:textId="6A717DE8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C2F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Kim /Shim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966C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Korea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AD5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ABE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15D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86E2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BB4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6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DH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6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HJ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Park SK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Kong SJ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2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YS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TH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>, et al.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Treatment outcomes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long-term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survival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patients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with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extensively drug-resistant 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hyperlink r:id="rId74" w:tooltip="American journal of respiratory and critical care medicine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 xml:space="preserve">Am J </w:t>
              </w:r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lastRenderedPageBreak/>
                <w:t>Respir Crit Care Med.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2008 Nov 15;178(10):1075-82.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1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DCD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B01A8" w14:textId="45605715" w:rsidR="003246FC" w:rsidRPr="003246FC" w:rsidRDefault="003246FC" w:rsidP="00F2187A">
            <w:pPr>
              <w:rPr>
                <w:rFonts w:ascii="Times" w:eastAsia="Times New Roman" w:hAnsi="Times"/>
                <w:sz w:val="18"/>
                <w:szCs w:val="18"/>
                <w:lang w:val="en-US"/>
              </w:rPr>
            </w:pPr>
            <w:r w:rsidRPr="003246FC">
              <w:rPr>
                <w:rFonts w:ascii="Times" w:hAnsi="Times"/>
                <w:color w:val="1F497D"/>
                <w:sz w:val="18"/>
                <w:szCs w:val="18"/>
              </w:rPr>
              <w:t>Asan Medical Center</w:t>
            </w:r>
            <w:r w:rsidRPr="003246FC">
              <w:rPr>
                <w:rFonts w:ascii="Times" w:hAnsi="Times"/>
                <w:color w:val="222222"/>
                <w:sz w:val="18"/>
                <w:szCs w:val="18"/>
              </w:rPr>
              <w:t>,</w:t>
            </w:r>
            <w:r w:rsidRPr="003246FC">
              <w:rPr>
                <w:rStyle w:val="apple-converted-space"/>
                <w:rFonts w:ascii="Times" w:hAnsi="Times"/>
                <w:color w:val="222222"/>
                <w:sz w:val="18"/>
                <w:szCs w:val="18"/>
              </w:rPr>
              <w:t> </w:t>
            </w:r>
            <w:r w:rsidRPr="003246FC">
              <w:rPr>
                <w:rFonts w:ascii="Times" w:hAnsi="Times"/>
                <w:color w:val="1F497D"/>
                <w:sz w:val="18"/>
                <w:szCs w:val="18"/>
              </w:rPr>
              <w:t>Seoul,</w:t>
            </w:r>
            <w:r w:rsidRPr="003246FC">
              <w:rPr>
                <w:rStyle w:val="apple-converted-space"/>
                <w:rFonts w:ascii="Times" w:hAnsi="Times"/>
                <w:color w:val="1F497D"/>
                <w:sz w:val="18"/>
                <w:szCs w:val="18"/>
              </w:rPr>
              <w:t> </w:t>
            </w:r>
            <w:r w:rsidRPr="003246FC">
              <w:rPr>
                <w:rFonts w:ascii="Times" w:hAnsi="Times"/>
                <w:color w:val="222222"/>
                <w:sz w:val="18"/>
                <w:szCs w:val="18"/>
              </w:rPr>
              <w:t>South Korea.  Contact:</w:t>
            </w:r>
            <w:r w:rsidRPr="003246FC">
              <w:rPr>
                <w:rStyle w:val="apple-converted-space"/>
                <w:rFonts w:ascii="Times" w:hAnsi="Times"/>
                <w:color w:val="1F497D"/>
                <w:sz w:val="18"/>
                <w:szCs w:val="18"/>
              </w:rPr>
              <w:t> </w:t>
            </w:r>
            <w:r w:rsidRPr="003246FC">
              <w:rPr>
                <w:rFonts w:ascii="Times" w:hAnsi="Times" w:cs="Calibri"/>
                <w:color w:val="222222"/>
                <w:sz w:val="18"/>
                <w:szCs w:val="18"/>
              </w:rPr>
              <w:t>http://eirb.amc.seoul.kr</w:t>
            </w:r>
          </w:p>
          <w:p w14:paraId="1EF8198E" w14:textId="282D14C5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093F8292" w14:textId="2EF9221F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C13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Kim/Yim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BC76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Korea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786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4FD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33D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8A2E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070F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7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HR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Hwang SS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HJ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Lee SM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7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Yoo CG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Kim YW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Han SK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et al.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Impact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extensive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drug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resistance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on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treatment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outcomes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non-HIV-infected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patients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with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</w:t>
            </w:r>
            <w:hyperlink r:id="rId82" w:tooltip="Clinical infectious diseases : an official publication of the Infectious Diseases Society of America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Clin Infect Dis.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2007 Nov 15;45(10):1290-5.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D07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705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HIV-negative bacteriologically confirmed XDR-TB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EC852" w14:textId="5C38BB8A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Seoul National University Hospital, Center for Human Research Protection Seoul, South Korea.   Contact: http://m.snuh.org/english/snuh/snuh03/sub02/index2.jsp#no7</w:t>
            </w:r>
          </w:p>
        </w:tc>
      </w:tr>
      <w:tr w:rsidR="00AE7A07" w:rsidRPr="001F6EE4" w14:paraId="266A2B7F" w14:textId="3477A916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E10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Kuksa/Ozere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6FA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Latvia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518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C64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D09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53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A319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Partly 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D949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8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Kuksa L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Riekstina V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Leimane V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Ozere I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Skenders G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8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Van den Bergh R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et al.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-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extensively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Latvia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: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trends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characteristics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treatment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outcomes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hyperlink r:id="rId89" w:tooltip="Public health action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Public Health Action.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2014 Oct 21;4(Suppl 2):S47-53.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B23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BD8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E8CC7" w14:textId="07949A32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Riga Stradins University, Research Department, Riga, Latvia.  Contact: https://www.rsu.lv/en/research-department</w:t>
            </w:r>
          </w:p>
        </w:tc>
      </w:tr>
      <w:tr w:rsidR="00AE7A07" w:rsidRPr="001F6EE4" w14:paraId="21277DCE" w14:textId="768B9BAF" w:rsidTr="00AE7A07">
        <w:trPr>
          <w:trHeight w:val="66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6DC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Mariandyshev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E99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Russia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7F2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DC9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D25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0C66" w14:textId="0FAD1F4F" w:rsidR="003246FC" w:rsidRPr="005C3193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5C3193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7991F" w14:textId="77B6245D" w:rsidR="003246FC" w:rsidRPr="008B7A9E" w:rsidRDefault="003246FC" w:rsidP="00366333">
            <w:pPr>
              <w:rPr>
                <w:rFonts w:ascii="Times" w:eastAsia="Times New Roman" w:hAnsi="Times" w:cs="Arial"/>
                <w:sz w:val="18"/>
                <w:szCs w:val="18"/>
                <w:lang w:val="en-US"/>
              </w:rPr>
            </w:pPr>
            <w:hyperlink r:id="rId90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Smirnova PA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1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Turkova A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2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Nikishova EI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3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Seddon JA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4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Chappell E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5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Zolotaya OA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6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Mironuk OM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, </w:t>
            </w:r>
            <w:hyperlink r:id="rId97" w:tgtFrame="_blank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 xml:space="preserve">Maryandyshev </w:t>
              </w:r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lastRenderedPageBreak/>
                <w:t>AO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 xml:space="preserve">.  </w:t>
            </w:r>
            <w:r w:rsidRPr="008B7A9E">
              <w:rPr>
                <w:rFonts w:ascii="Times" w:eastAsia="Times New Roman" w:hAnsi="Times" w:cs="Arial"/>
                <w:bCs/>
                <w:kern w:val="36"/>
                <w:sz w:val="18"/>
                <w:szCs w:val="18"/>
                <w:lang w:val="en-US"/>
              </w:rPr>
              <w:t xml:space="preserve">Multidrug-resistant tuberculosis in children in northwest Russia: an observational cohort study.  </w:t>
            </w:r>
            <w:hyperlink r:id="rId98" w:tgtFrame="_blank" w:tooltip="The European respiratory journal." w:history="1">
              <w:r w:rsidRPr="008B7A9E">
                <w:rPr>
                  <w:rFonts w:ascii="Times" w:eastAsiaTheme="minorEastAsia" w:hAnsi="Times" w:cs="Arial"/>
                  <w:sz w:val="18"/>
                  <w:szCs w:val="18"/>
                  <w:lang w:val="en-US"/>
                </w:rPr>
                <w:t>Eur Respir J.</w:t>
              </w:r>
            </w:hyperlink>
            <w:r w:rsidRPr="008B7A9E">
              <w:rPr>
                <w:rFonts w:ascii="Times" w:eastAsia="Times New Roman" w:hAnsi="Times" w:cs="Arial"/>
                <w:sz w:val="18"/>
                <w:szCs w:val="18"/>
                <w:lang w:val="en-US"/>
              </w:rPr>
              <w:t> 2016 Nov;48(5):1496-1499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FB9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056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DD65F" w14:textId="179C0086" w:rsidR="003246FC" w:rsidRPr="001F6EE4" w:rsidRDefault="003246FC" w:rsidP="006243E8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Northern State Medical University, Arkhangelsk, Russian Federation.  Contact: http://www.nsmu.ru/eng/</w:t>
            </w:r>
          </w:p>
          <w:p w14:paraId="64E0904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0B3A2F2F" w14:textId="160B7F1C" w:rsidTr="00AE7A07">
        <w:trPr>
          <w:trHeight w:val="661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2144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Mendez-Echevarria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32A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Spain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4AC4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0EB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493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6258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B4BD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9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Méndez Echevarría 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Baquero Artigao F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García Miguel MJ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2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Rojo Conejo P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Ballesteros Díez Y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Rubio Gribble B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et al.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Multidrug-resistant 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the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pediatric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age group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hyperlink r:id="rId105" w:tooltip="Anales de pediatría (Barcelona, Spain : 2003)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An Pediatr (Barc).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2007 Sep;67(3):206-11.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DB0B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158A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FDFB0" w14:textId="77777777" w:rsidR="003246FC" w:rsidRDefault="003246FC" w:rsidP="00DF1A66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 xml:space="preserve">La Paz Universitary Hospital. </w:t>
            </w:r>
          </w:p>
          <w:p w14:paraId="3B054FE2" w14:textId="77777777" w:rsidR="003246FC" w:rsidRDefault="003246FC" w:rsidP="00DF1A66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Institute for Health Research</w:t>
            </w:r>
            <w:r>
              <w:rPr>
                <w:rFonts w:ascii="Times" w:eastAsia="Times New Roman" w:hAnsi="Times"/>
                <w:sz w:val="18"/>
                <w:szCs w:val="18"/>
              </w:rPr>
              <w:t xml:space="preserve"> IdiPAZ.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Madrid, Spain.  </w:t>
            </w:r>
          </w:p>
          <w:p w14:paraId="55D66EFC" w14:textId="77777777" w:rsidR="003246FC" w:rsidRDefault="003246FC" w:rsidP="00DF1A66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Contact: </w:t>
            </w:r>
          </w:p>
          <w:p w14:paraId="1E6CAA3E" w14:textId="77777777" w:rsidR="003246FC" w:rsidRDefault="003246FC" w:rsidP="00DF1A66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 xml:space="preserve">Phone/Fax: +34 91 7277479 </w:t>
            </w:r>
          </w:p>
          <w:p w14:paraId="5218190E" w14:textId="0D4C817A" w:rsidR="003246FC" w:rsidRPr="001F6EE4" w:rsidRDefault="003246FC" w:rsidP="00DF40EA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6DD2145B" w14:textId="01861DA9" w:rsidTr="00AE7A07">
        <w:trPr>
          <w:trHeight w:val="8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D81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Moore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F4A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South Africa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2A1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BD0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4EF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339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1D46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C658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10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Moore BK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Anyalechi E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van der Walt 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0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Smith 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Erasmus L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1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Lancaster 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>, et al.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Epidemiology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of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among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children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adolescents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South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Africa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2005-2010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</w:t>
            </w:r>
            <w:hyperlink r:id="rId112" w:tooltip="The international journal of tuberculosis and lung disease : the official journal of the International Union against Tuberculosis and Lung Disease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Int J Tuberc Lung Dis.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2015 Jun;19(6):663-9.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BF57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75E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C7B45" w14:textId="54B3BADE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Centers for Disease Control and Prevention (CDC), Institutional Review Board, Atlanta, USA.  Contact: https://www.cdc.gov/od/science/integrity/hrpo/irbs.htm</w:t>
            </w:r>
          </w:p>
        </w:tc>
      </w:tr>
      <w:tr w:rsidR="00AE7A07" w:rsidRPr="001F6EE4" w14:paraId="79FCC10B" w14:textId="7281B33F" w:rsidTr="00AE7A07">
        <w:trPr>
          <w:trHeight w:val="8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D34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Munsiff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498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USA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26A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71C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Menzies IPD  2012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71D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7A03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A4A0" w14:textId="77777777" w:rsidR="003246FC" w:rsidRPr="001F6EE4" w:rsidRDefault="003246FC" w:rsidP="00366333">
            <w:pPr>
              <w:widowControl w:val="0"/>
              <w:autoSpaceDE w:val="0"/>
              <w:autoSpaceDN w:val="0"/>
              <w:adjustRightInd w:val="0"/>
              <w:spacing w:after="240"/>
              <w:contextualSpacing/>
              <w:rPr>
                <w:rFonts w:ascii="Times" w:hAnsi="Times" w:cs="Times"/>
                <w:sz w:val="18"/>
                <w:szCs w:val="18"/>
              </w:rPr>
            </w:pPr>
            <w:r w:rsidRPr="001F6EE4">
              <w:rPr>
                <w:rFonts w:ascii="Times" w:hAnsi="Times" w:cs="Times"/>
                <w:sz w:val="18"/>
                <w:szCs w:val="18"/>
              </w:rPr>
              <w:t xml:space="preserve">Munsiff SS, Ahuja SD, Li J, Driver CR.  Public-private collaboration for </w:t>
            </w:r>
            <w:r w:rsidRPr="001F6EE4">
              <w:rPr>
                <w:rFonts w:ascii="Times" w:hAnsi="Times" w:cs="Times"/>
                <w:sz w:val="18"/>
                <w:szCs w:val="18"/>
              </w:rPr>
              <w:lastRenderedPageBreak/>
              <w:t>multidrug-resistant tuberculosis control in New York City. Int J Tuberc Lung Dis.  2006; 10: 639–648. 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584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D7B6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All consecutively presenting bacteriologically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63D4E8" w14:textId="2B5D0FEC" w:rsidR="003246FC" w:rsidRPr="001F6EE4" w:rsidRDefault="003246FC" w:rsidP="006B7785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Style w:val="highlight"/>
                <w:rFonts w:ascii="Times" w:hAnsi="Times"/>
                <w:sz w:val="18"/>
                <w:szCs w:val="18"/>
              </w:rPr>
              <w:lastRenderedPageBreak/>
              <w:t>New York City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Department of Health and Mental Hygiene, 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Institutional Human </w:t>
            </w:r>
            <w:r w:rsidRPr="001F6EE4">
              <w:rPr>
                <w:rFonts w:ascii="Times" w:hAnsi="Times"/>
                <w:sz w:val="18"/>
                <w:szCs w:val="18"/>
              </w:rPr>
              <w:lastRenderedPageBreak/>
              <w:t>Subjects Review Board of the NYC Health Department, New York City, USA.  Contact: https://www1.nyc.gov/site/doh/about/about-doh/institutional-review-board.page</w:t>
            </w:r>
          </w:p>
          <w:p w14:paraId="74C67188" w14:textId="5F148571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</w:p>
        </w:tc>
      </w:tr>
      <w:tr w:rsidR="00AE7A07" w:rsidRPr="001F6EE4" w14:paraId="37FD59AC" w14:textId="7BFE5761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BC3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Padayatchi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F95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South Africa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BEE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747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6DD3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39C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674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B65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713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B1082" w14:textId="638A3DA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University of KwaZulu-Natal; Biomedical Research Ethics Administration; KwaZulu-Natal, South Africa; Contact: BREC@ukzn.ac.za</w:t>
            </w:r>
          </w:p>
        </w:tc>
      </w:tr>
      <w:tr w:rsidR="00AE7A07" w:rsidRPr="001F6EE4" w14:paraId="282E9B6B" w14:textId="11653734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F02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Rybak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EBC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Ukraine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E79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B403A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EFF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2FE72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626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227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85B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79B66" w14:textId="77777777" w:rsidR="003246FC" w:rsidRPr="007426A3" w:rsidRDefault="003246FC" w:rsidP="007426A3">
            <w:pPr>
              <w:rPr>
                <w:rFonts w:ascii="Times" w:eastAsia="Times New Roman" w:hAnsi="Times"/>
                <w:sz w:val="18"/>
                <w:szCs w:val="18"/>
                <w:lang w:val="en-US"/>
              </w:rPr>
            </w:pPr>
            <w:r w:rsidRPr="007426A3">
              <w:rPr>
                <w:rFonts w:ascii="Times" w:eastAsia="Times New Roman" w:hAnsi="Times"/>
                <w:sz w:val="18"/>
                <w:szCs w:val="18"/>
                <w:lang w:val="en-US"/>
              </w:rPr>
              <w:t>Lifespan/ The Miriam Hospital Institutional Review Board</w:t>
            </w:r>
          </w:p>
          <w:p w14:paraId="54319290" w14:textId="77777777" w:rsidR="003246FC" w:rsidRPr="007426A3" w:rsidRDefault="003246FC" w:rsidP="007426A3">
            <w:pPr>
              <w:rPr>
                <w:rFonts w:ascii="Times" w:eastAsia="Times New Roman" w:hAnsi="Times"/>
                <w:sz w:val="18"/>
                <w:szCs w:val="18"/>
                <w:lang w:val="en-US"/>
              </w:rPr>
            </w:pPr>
            <w:r w:rsidRPr="007426A3">
              <w:rPr>
                <w:rFonts w:ascii="Times" w:eastAsia="Times New Roman" w:hAnsi="Times"/>
                <w:sz w:val="18"/>
                <w:szCs w:val="18"/>
                <w:lang w:val="en-US"/>
              </w:rPr>
              <w:t>Providence, RI USA</w:t>
            </w:r>
          </w:p>
          <w:p w14:paraId="73036F8C" w14:textId="348742E0" w:rsidR="003246FC" w:rsidRPr="007426A3" w:rsidRDefault="003246FC" w:rsidP="00EC6C7D">
            <w:pPr>
              <w:rPr>
                <w:rFonts w:ascii="Times" w:eastAsia="Times New Roman" w:hAnsi="Times"/>
                <w:sz w:val="20"/>
                <w:szCs w:val="20"/>
                <w:lang w:val="en-US"/>
              </w:rPr>
            </w:pPr>
            <w:r w:rsidRPr="007426A3">
              <w:rPr>
                <w:rFonts w:ascii="Times" w:eastAsia="Times New Roman" w:hAnsi="Times"/>
                <w:sz w:val="18"/>
                <w:szCs w:val="18"/>
                <w:lang w:val="en-US"/>
              </w:rPr>
              <w:t>Contact:  </w:t>
            </w:r>
            <w:hyperlink r:id="rId113" w:tgtFrame="_blank" w:history="1">
              <w:r w:rsidRPr="007426A3">
                <w:rPr>
                  <w:rFonts w:ascii="Times" w:eastAsiaTheme="minorEastAsia" w:hAnsi="Times" w:cstheme="minorBidi"/>
                  <w:sz w:val="18"/>
                  <w:szCs w:val="18"/>
                  <w:lang w:val="en-US"/>
                </w:rPr>
                <w:t>https://www.lifespan.org/office-research-administration/institutional-review-board-irb</w:t>
              </w:r>
            </w:hyperlink>
          </w:p>
        </w:tc>
      </w:tr>
      <w:tr w:rsidR="00AE7A07" w:rsidRPr="001F6EE4" w14:paraId="51E9187B" w14:textId="65DB4DC3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D194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Santiago-Garcia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FCEF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Spain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1A6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420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7DBF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6F00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Partly 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210AB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11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Santiago B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Baquero-Artigao F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Mejías 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Blázquez D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Jiménez MS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19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Mellado-Peña MJ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; </w:t>
            </w:r>
            <w:hyperlink r:id="rId120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EREMITA Study Group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Pediatric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drug-resistant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Madrid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: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family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matters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</w:t>
            </w:r>
            <w:hyperlink r:id="rId121" w:tooltip="The Pediatric infectious disease journal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Pediatr Infect Dis J.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2014 Apr;33(4):345-50.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366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1F5C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C6D74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Secretaría Técnica Comité de Ética de la Investigación con Medicamentos.</w:t>
            </w:r>
          </w:p>
          <w:p w14:paraId="4A0FF5B9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Fundación para la Investigación Biomédica</w:t>
            </w:r>
          </w:p>
          <w:p w14:paraId="61529A57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Hospital Gregorio Marañón</w:t>
            </w:r>
          </w:p>
          <w:p w14:paraId="38F7D72B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Pabellón de Gobierno, 1ª planta</w:t>
            </w:r>
          </w:p>
          <w:p w14:paraId="1706651D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C/ Dr. Esquerdo, 46</w:t>
            </w:r>
          </w:p>
          <w:p w14:paraId="6B61D0DD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28007 Madrid, Spain.</w:t>
            </w:r>
          </w:p>
          <w:p w14:paraId="2296AB7E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sz w:val="18"/>
                <w:szCs w:val="18"/>
                <w:lang w:val="es-ES"/>
              </w:rPr>
              <w:t>tlf: </w:t>
            </w:r>
            <w:hyperlink r:id="rId122" w:tgtFrame="_blank" w:history="1">
              <w:r w:rsidRPr="007A72C5">
                <w:rPr>
                  <w:rStyle w:val="Hyperlink"/>
                  <w:rFonts w:ascii="Times" w:eastAsiaTheme="minorEastAsia" w:hAnsi="Times"/>
                  <w:color w:val="auto"/>
                  <w:sz w:val="18"/>
                  <w:szCs w:val="18"/>
                  <w:u w:val="none"/>
                  <w:lang w:val="es-ES"/>
                </w:rPr>
                <w:t>+34 91 586 7007</w:t>
              </w:r>
            </w:hyperlink>
          </w:p>
          <w:p w14:paraId="093DC855" w14:textId="77777777" w:rsidR="003246FC" w:rsidRPr="007A72C5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bCs/>
                <w:sz w:val="18"/>
                <w:szCs w:val="18"/>
                <w:lang w:val="es-ES"/>
              </w:rPr>
            </w:pPr>
            <w:r w:rsidRPr="007A72C5">
              <w:rPr>
                <w:rFonts w:ascii="Times" w:eastAsiaTheme="minorEastAsia" w:hAnsi="Times"/>
                <w:bCs/>
                <w:sz w:val="18"/>
                <w:szCs w:val="18"/>
                <w:lang w:val="es-ES"/>
              </w:rPr>
              <w:t>e-mail:</w:t>
            </w:r>
            <w:r w:rsidRPr="007A72C5">
              <w:t xml:space="preserve"> </w:t>
            </w:r>
            <w:hyperlink r:id="rId123" w:history="1">
              <w:r w:rsidRPr="007A72C5">
                <w:rPr>
                  <w:rStyle w:val="Hyperlink"/>
                  <w:rFonts w:ascii="Times" w:eastAsiaTheme="minorEastAsia" w:hAnsi="Times"/>
                  <w:bCs/>
                  <w:color w:val="auto"/>
                  <w:sz w:val="18"/>
                  <w:szCs w:val="18"/>
                  <w:u w:val="none"/>
                  <w:lang w:val="es-ES"/>
                </w:rPr>
                <w:t>ceim.hgugm@salud.madrid.org</w:t>
              </w:r>
            </w:hyperlink>
          </w:p>
          <w:p w14:paraId="29430E14" w14:textId="223B2A44" w:rsidR="003246FC" w:rsidRPr="001F6EE4" w:rsidRDefault="003246FC" w:rsidP="007A72C5">
            <w:pPr>
              <w:widowControl w:val="0"/>
              <w:autoSpaceDE w:val="0"/>
              <w:autoSpaceDN w:val="0"/>
              <w:adjustRightInd w:val="0"/>
              <w:rPr>
                <w:rFonts w:ascii="Times" w:eastAsiaTheme="minorEastAsia" w:hAnsi="Times"/>
                <w:sz w:val="18"/>
                <w:szCs w:val="18"/>
                <w:lang w:val="en-US"/>
              </w:rPr>
            </w:pPr>
            <w:r w:rsidRPr="007A72C5">
              <w:rPr>
                <w:rFonts w:ascii="Times" w:eastAsiaTheme="minorEastAsia" w:hAnsi="Times"/>
                <w:bCs/>
                <w:sz w:val="18"/>
                <w:szCs w:val="18"/>
                <w:lang w:val="es-ES"/>
              </w:rPr>
              <w:lastRenderedPageBreak/>
              <w:t>http://www.iisgm.com/en/organizacion/comisiones/comite-de-etica-de-la-investigacion-con-medicamentos-ceim</w:t>
            </w:r>
            <w:r w:rsidRPr="007A72C5">
              <w:rPr>
                <w:rFonts w:ascii="Times" w:eastAsiaTheme="minorEastAsia" w:hAnsi="Times"/>
                <w:bCs/>
                <w:strike/>
                <w:sz w:val="18"/>
                <w:szCs w:val="18"/>
                <w:lang w:val="es-ES"/>
              </w:rPr>
              <w:t>/</w:t>
            </w:r>
          </w:p>
        </w:tc>
      </w:tr>
      <w:tr w:rsidR="00AE7A07" w:rsidRPr="001F6EE4" w14:paraId="63676412" w14:textId="0C7FDFBF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174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Seddon (1)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BF0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South Africa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A2FF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EBA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719E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88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5711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E2F9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hyperlink r:id="rId124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Seddon JA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25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Hesseling AC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26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Willemse M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27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Donald PR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hyperlink r:id="rId128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Schaaf HS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>.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 xml:space="preserve"> Culture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>-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confirmed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multidrug-resistant tuberculosis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in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children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: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clinical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features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treatment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, and </w:t>
            </w:r>
            <w:r w:rsidRPr="001F6EE4">
              <w:rPr>
                <w:rStyle w:val="highlight"/>
                <w:rFonts w:ascii="Times" w:hAnsi="Times"/>
                <w:b w:val="0"/>
                <w:sz w:val="18"/>
                <w:szCs w:val="18"/>
              </w:rPr>
              <w:t>outcome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.  </w:t>
            </w:r>
            <w:hyperlink r:id="rId129" w:tooltip="Clinical infectious diseases : an official publication of the Infectious Diseases Society of America.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Clin Infect Dis.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2012 Jan 15;54(2):157-66.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21BF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6ED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76AFF" w14:textId="2C389A8A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Stellenbosch University; Health Research Ethics Committee; Cape Town, South Africa.  Contact: 27 (0) 21-938-9657</w:t>
            </w:r>
          </w:p>
        </w:tc>
      </w:tr>
      <w:tr w:rsidR="00AE7A07" w:rsidRPr="001F6EE4" w14:paraId="4AA23541" w14:textId="37906C7D" w:rsidTr="00AE7A07">
        <w:trPr>
          <w:trHeight w:val="48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E81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Seddon (2)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CD97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South Africa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5F0C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AA6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2BE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131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D62C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11A1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Seddon JA, Hesseling AC, Godfrey-Faussett P, Schaaf HS. </w:t>
            </w:r>
            <w:hyperlink r:id="rId130" w:history="1">
              <w:r w:rsidRPr="001F6EE4">
                <w:rPr>
                  <w:rFonts w:ascii="Times" w:hAnsi="Times"/>
                  <w:b w:val="0"/>
                  <w:sz w:val="18"/>
                  <w:szCs w:val="18"/>
                </w:rPr>
                <w:t>High treatment success in children treated for multidrug-resistant tuberculosis: an observational cohort study.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 Thorax. 2014 May;69(5):458-64.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1771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Prospective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2E9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EC590" w14:textId="128D76C1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Stellenbosch University; Health Research Ethics Committee; Cape Town, South Africa.  Contact: 27 (0) 21-938-9657</w:t>
            </w:r>
          </w:p>
        </w:tc>
      </w:tr>
      <w:tr w:rsidR="00AE7A07" w:rsidRPr="001F6EE4" w14:paraId="273BDEB6" w14:textId="780DEA18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DC0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Sharma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A59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India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4FEB5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1F9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131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13E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72F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273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DBAD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A912E" w14:textId="322EE0ED" w:rsidR="003246FC" w:rsidRPr="001F6EE4" w:rsidRDefault="003246FC" w:rsidP="007579A7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National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Institute of Tuberculosis and </w:t>
            </w:r>
            <w:r>
              <w:rPr>
                <w:rFonts w:ascii="Times" w:eastAsia="Times New Roman" w:hAnsi="Times"/>
                <w:sz w:val="18"/>
                <w:szCs w:val="18"/>
              </w:rPr>
              <w:t>Respiratory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Disease</w:t>
            </w:r>
            <w:r>
              <w:rPr>
                <w:rFonts w:ascii="Times" w:eastAsia="Times New Roman" w:hAnsi="Times"/>
                <w:sz w:val="18"/>
                <w:szCs w:val="18"/>
              </w:rPr>
              <w:t>s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;  Ethical Committee of National Institute; New Delhi, India.  Contact: </w:t>
            </w:r>
            <w:hyperlink r:id="rId131" w:tgtFrame="_blank" w:history="1">
              <w:r w:rsidRPr="001F6EE4">
                <w:rPr>
                  <w:rStyle w:val="Hyperlink"/>
                  <w:rFonts w:ascii="Times" w:hAnsi="Times"/>
                  <w:color w:val="auto"/>
                  <w:sz w:val="18"/>
                  <w:szCs w:val="18"/>
                  <w:u w:val="none"/>
                </w:rPr>
                <w:t xml:space="preserve">www.lrsitbrd.nic.in </w:t>
              </w:r>
            </w:hyperlink>
          </w:p>
        </w:tc>
      </w:tr>
      <w:tr w:rsidR="00AE7A07" w:rsidRPr="001F6EE4" w14:paraId="01A32D89" w14:textId="0400724C" w:rsidTr="00AE7A07">
        <w:trPr>
          <w:trHeight w:val="646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B75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Skrahina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592E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Belarus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328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69D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271D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0DF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78F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N/A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B4B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 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6409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All consecutively presenting bacteriologically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D4BC7" w14:textId="77777777" w:rsidR="003246FC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lastRenderedPageBreak/>
              <w:t xml:space="preserve">The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Republican Research and Practical Centre for Pulmonology 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 xml:space="preserve">and TB, Minsk, Belarus; Contact: </w:t>
            </w:r>
          </w:p>
          <w:p w14:paraId="1DF0E1C5" w14:textId="77777777" w:rsidR="003246FC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Dolginovski tract 157, 220053, Minsk, Belarus</w:t>
            </w:r>
          </w:p>
          <w:p w14:paraId="3D11F931" w14:textId="77777777" w:rsidR="003246FC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Tel: +375 17 2898352</w:t>
            </w:r>
          </w:p>
          <w:p w14:paraId="7591903C" w14:textId="77777777" w:rsidR="003246FC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Fax: +375 17 2898950</w:t>
            </w:r>
          </w:p>
          <w:p w14:paraId="6C5739EB" w14:textId="77777777" w:rsidR="003246FC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Dzklm99@yahoo.com</w:t>
            </w:r>
          </w:p>
          <w:p w14:paraId="202D8642" w14:textId="6955CA67" w:rsidR="003246FC" w:rsidRPr="001F6EE4" w:rsidRDefault="003246FC" w:rsidP="00F571C5">
            <w:pPr>
              <w:rPr>
                <w:rFonts w:ascii="Times" w:eastAsia="Times New Roman" w:hAnsi="Times"/>
                <w:sz w:val="18"/>
                <w:szCs w:val="18"/>
              </w:rPr>
            </w:pPr>
            <w:hyperlink r:id="rId132" w:history="1">
              <w:r w:rsidRPr="00442691">
                <w:rPr>
                  <w:rStyle w:val="Hyperlink"/>
                  <w:rFonts w:ascii="Times" w:eastAsia="Times New Roman" w:hAnsi="Times"/>
                  <w:sz w:val="18"/>
                  <w:szCs w:val="18"/>
                </w:rPr>
                <w:t>niipulm@tut.by</w:t>
              </w:r>
            </w:hyperlink>
          </w:p>
        </w:tc>
      </w:tr>
      <w:tr w:rsidR="00AE7A07" w:rsidRPr="001F6EE4" w14:paraId="687B8848" w14:textId="0D8451BE" w:rsidTr="00AE7A07">
        <w:trPr>
          <w:trHeight w:val="646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911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lastRenderedPageBreak/>
              <w:t>Swaminathan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4BF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Tajikistan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2179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30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DC6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0CC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27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BC7C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>Partly Published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BABD" w14:textId="77777777" w:rsidR="003246FC" w:rsidRPr="001F6EE4" w:rsidRDefault="003246FC" w:rsidP="00366333">
            <w:pPr>
              <w:spacing w:before="100" w:beforeAutospacing="1" w:after="100" w:afterAutospacing="1"/>
              <w:rPr>
                <w:rFonts w:ascii="Times" w:eastAsia="Times New Roman" w:hAnsi="Times"/>
                <w:sz w:val="18"/>
                <w:szCs w:val="18"/>
              </w:rPr>
            </w:pPr>
            <w:hyperlink r:id="rId133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Swaminathan A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hyperlink r:id="rId134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du Cros P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hyperlink r:id="rId135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Seddon JA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hyperlink r:id="rId136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Quinnell S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hyperlink r:id="rId137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Bobokhojaev OI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hyperlink r:id="rId138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Dusmatova Z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r w:rsidRPr="001F6EE4">
              <w:rPr>
                <w:rFonts w:ascii="Times" w:hAnsi="Times"/>
                <w:sz w:val="18"/>
                <w:szCs w:val="18"/>
              </w:rPr>
              <w:t>et al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.  </w:t>
            </w:r>
            <w:r w:rsidRPr="001F6EE4">
              <w:rPr>
                <w:rFonts w:ascii="Times" w:eastAsia="Times New Roman" w:hAnsi="Times"/>
                <w:bCs/>
                <w:kern w:val="36"/>
                <w:sz w:val="18"/>
                <w:szCs w:val="18"/>
              </w:rPr>
              <w:t xml:space="preserve">Treating children for drug-resistant tuberculosis in Tajikistan with Group 5 medications.  </w:t>
            </w:r>
            <w:hyperlink r:id="rId139" w:tooltip="The international journal of tuberculosis and lung disease : the official journal of the International Union against Tuberculosis and Lung Disease." w:history="1">
              <w:r w:rsidRPr="001F6EE4">
                <w:rPr>
                  <w:rFonts w:ascii="Times" w:eastAsia="Times New Roman" w:hAnsi="Times"/>
                  <w:sz w:val="18"/>
                  <w:szCs w:val="18"/>
                </w:rPr>
                <w:t>Int J Tuberc Lung Dis.</w:t>
              </w:r>
            </w:hyperlink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 2016 Apr; 20(4): 474-8.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A866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0C5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and clinically diagnosed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0AF9B" w14:textId="788C43E4" w:rsidR="003246FC" w:rsidRPr="001F6EE4" w:rsidRDefault="003246FC" w:rsidP="00F820C1">
            <w:pPr>
              <w:pStyle w:val="NormalWeb"/>
              <w:rPr>
                <w:sz w:val="18"/>
                <w:szCs w:val="18"/>
              </w:rPr>
            </w:pPr>
            <w:r w:rsidRPr="007C2302">
              <w:rPr>
                <w:rFonts w:eastAsia="Times New Roman"/>
                <w:sz w:val="18"/>
                <w:szCs w:val="18"/>
              </w:rPr>
              <w:t>Médecins Sans Frontières (MSF) Field Research Policy (</w:t>
            </w:r>
            <w:hyperlink r:id="rId140" w:tgtFrame="_blank" w:history="1">
              <w:r w:rsidRPr="007C2302">
                <w:rPr>
                  <w:rStyle w:val="Hyperlink"/>
                  <w:color w:val="auto"/>
                  <w:sz w:val="18"/>
                  <w:szCs w:val="18"/>
                  <w:u w:val="none"/>
                </w:rPr>
                <w:t>http://hdl.handle.net/10144/306501</w:t>
              </w:r>
            </w:hyperlink>
            <w:r w:rsidRPr="007C2302">
              <w:rPr>
                <w:rFonts w:eastAsia="Times New Roman"/>
                <w:sz w:val="18"/>
                <w:szCs w:val="18"/>
              </w:rPr>
              <w:t>);  and data sharing repository (</w:t>
            </w:r>
            <w:hyperlink r:id="rId141" w:history="1">
              <w:r w:rsidRPr="007C2302">
                <w:rPr>
                  <w:rStyle w:val="Hyperlink"/>
                  <w:rFonts w:eastAsia="Times New Roman"/>
                  <w:color w:val="auto"/>
                  <w:sz w:val="18"/>
                  <w:szCs w:val="18"/>
                  <w:u w:val="none"/>
                </w:rPr>
                <w:t>data.sharing@msf.org</w:t>
              </w:r>
            </w:hyperlink>
            <w:r w:rsidRPr="007C2302">
              <w:rPr>
                <w:rFonts w:eastAsia="Times New Roman"/>
                <w:sz w:val="18"/>
                <w:szCs w:val="18"/>
              </w:rPr>
              <w:t>)  Amsterdam,  Holland.  Contact: Dr Sidney Wong, Medical Director, MSF Operational Centre Amsterdam, Holland (</w:t>
            </w:r>
            <w:hyperlink r:id="rId142" w:tgtFrame="_blank" w:history="1">
              <w:r w:rsidRPr="007C2302">
                <w:rPr>
                  <w:rStyle w:val="Hyperlink"/>
                  <w:color w:val="auto"/>
                  <w:sz w:val="18"/>
                  <w:szCs w:val="18"/>
                  <w:u w:val="none"/>
                </w:rPr>
                <w:t>Sidney.Wong@amsterdam.msf.org</w:t>
              </w:r>
            </w:hyperlink>
            <w:r w:rsidRPr="007C2302">
              <w:rPr>
                <w:rFonts w:eastAsia="Times New Roman"/>
                <w:sz w:val="18"/>
                <w:szCs w:val="18"/>
              </w:rPr>
              <w:t>)</w:t>
            </w:r>
          </w:p>
        </w:tc>
      </w:tr>
      <w:tr w:rsidR="00AE7A07" w:rsidRPr="001F6EE4" w14:paraId="1D0411FC" w14:textId="549D8F05" w:rsidTr="00AE7A07">
        <w:trPr>
          <w:trHeight w:val="240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8275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Williams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A381B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United Kingdom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352E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28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998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No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C490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B8ED" w14:textId="77777777" w:rsidR="003246FC" w:rsidRPr="001F6EE4" w:rsidRDefault="003246FC" w:rsidP="00366333">
            <w:pPr>
              <w:rPr>
                <w:rFonts w:ascii="Times" w:eastAsia="Times New Roman" w:hAnsi="Times"/>
                <w:b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b/>
                <w:sz w:val="18"/>
                <w:szCs w:val="18"/>
              </w:rPr>
              <w:t xml:space="preserve">Published 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5C9A" w14:textId="77777777" w:rsidR="003246FC" w:rsidRPr="001F6EE4" w:rsidRDefault="003246FC" w:rsidP="00366333">
            <w:pPr>
              <w:pStyle w:val="Heading1"/>
              <w:contextualSpacing/>
              <w:rPr>
                <w:rFonts w:ascii="Times" w:hAnsi="Times"/>
                <w:sz w:val="18"/>
                <w:szCs w:val="18"/>
              </w:rPr>
            </w:pPr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Williams B, Ramroop S, Shah P, Anderson L, Das S, Riddell A, et al.  </w:t>
            </w:r>
            <w:hyperlink r:id="rId143" w:history="1">
              <w:r w:rsidRPr="001F6EE4">
                <w:rPr>
                  <w:rStyle w:val="Hyperlink"/>
                  <w:rFonts w:ascii="Times" w:hAnsi="Times"/>
                  <w:b w:val="0"/>
                  <w:color w:val="auto"/>
                  <w:sz w:val="18"/>
                  <w:szCs w:val="18"/>
                  <w:u w:val="none"/>
                </w:rPr>
                <w:t>Multidrug-resistant tuberculosis in UK children: presentation, management and outcome.</w:t>
              </w:r>
            </w:hyperlink>
            <w:r w:rsidRPr="001F6EE4">
              <w:rPr>
                <w:rFonts w:ascii="Times" w:hAnsi="Times"/>
                <w:b w:val="0"/>
                <w:sz w:val="18"/>
                <w:szCs w:val="18"/>
              </w:rPr>
              <w:t xml:space="preserve">  </w:t>
            </w:r>
            <w:r w:rsidRPr="001F6EE4">
              <w:rPr>
                <w:rStyle w:val="jrnl"/>
                <w:rFonts w:ascii="Times" w:hAnsi="Times"/>
                <w:b w:val="0"/>
                <w:sz w:val="18"/>
                <w:szCs w:val="18"/>
              </w:rPr>
              <w:t>Eur Respir J</w:t>
            </w:r>
            <w:r w:rsidRPr="001F6EE4">
              <w:rPr>
                <w:rFonts w:ascii="Times" w:hAnsi="Times"/>
                <w:sz w:val="18"/>
                <w:szCs w:val="18"/>
              </w:rPr>
              <w:t xml:space="preserve">. </w:t>
            </w:r>
            <w:r w:rsidRPr="001F6EE4">
              <w:rPr>
                <w:rFonts w:ascii="Times" w:hAnsi="Times"/>
                <w:b w:val="0"/>
                <w:sz w:val="18"/>
                <w:szCs w:val="18"/>
              </w:rPr>
              <w:t>2013 Jun;41(6):1456-8.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4733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Retrospective cohort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65C4" w14:textId="77777777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 w:rsidRPr="001F6EE4">
              <w:rPr>
                <w:rFonts w:ascii="Times" w:eastAsia="Times New Roman" w:hAnsi="Times"/>
                <w:sz w:val="18"/>
                <w:szCs w:val="18"/>
              </w:rPr>
              <w:t>All consecutively presenting bacteriologically confirmed patients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4981F" w14:textId="758A0F03" w:rsidR="003246FC" w:rsidRPr="001F6EE4" w:rsidRDefault="003246FC" w:rsidP="00366333">
            <w:pPr>
              <w:rPr>
                <w:rFonts w:ascii="Times" w:eastAsia="Times New Roman" w:hAnsi="Times"/>
                <w:sz w:val="18"/>
                <w:szCs w:val="18"/>
              </w:rPr>
            </w:pPr>
            <w:r>
              <w:rPr>
                <w:rFonts w:ascii="Times" w:eastAsia="Times New Roman" w:hAnsi="Times"/>
                <w:sz w:val="18"/>
                <w:szCs w:val="18"/>
              </w:rPr>
              <w:t>Imperial College Research Ethics Committee</w:t>
            </w:r>
            <w:r w:rsidRPr="001F6EE4">
              <w:rPr>
                <w:rFonts w:ascii="Times" w:eastAsia="Times New Roman" w:hAnsi="Times"/>
                <w:sz w:val="18"/>
                <w:szCs w:val="18"/>
              </w:rPr>
              <w:t xml:space="preserve">, </w:t>
            </w:r>
            <w:r w:rsidRPr="001F6EE4">
              <w:rPr>
                <w:rStyle w:val="addr-line"/>
                <w:rFonts w:ascii="Times" w:hAnsi="Times"/>
                <w:sz w:val="18"/>
                <w:szCs w:val="18"/>
              </w:rPr>
              <w:t xml:space="preserve">London, UK.  Contact: </w:t>
            </w:r>
            <w:r w:rsidRPr="003B20DF">
              <w:rPr>
                <w:rStyle w:val="addr-line"/>
                <w:rFonts w:ascii="Times" w:hAnsi="Times"/>
                <w:sz w:val="18"/>
                <w:szCs w:val="18"/>
              </w:rPr>
              <w:t>http://www.imperial.ac.uk/research-ethics-committee/</w:t>
            </w:r>
            <w:r w:rsidRPr="001F6EE4">
              <w:rPr>
                <w:rStyle w:val="addr-line"/>
                <w:rFonts w:ascii="Times" w:hAnsi="Times"/>
                <w:sz w:val="18"/>
                <w:szCs w:val="18"/>
              </w:rPr>
              <w:t>/</w:t>
            </w:r>
          </w:p>
        </w:tc>
      </w:tr>
    </w:tbl>
    <w:p w14:paraId="72D97FB1" w14:textId="77777777" w:rsidR="00CF301B" w:rsidRDefault="00CF301B"/>
    <w:sectPr w:rsidR="00CF301B" w:rsidSect="00CE733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3D"/>
    <w:rsid w:val="0003344F"/>
    <w:rsid w:val="00052830"/>
    <w:rsid w:val="000754B7"/>
    <w:rsid w:val="000A6E91"/>
    <w:rsid w:val="000F1EBD"/>
    <w:rsid w:val="001807E0"/>
    <w:rsid w:val="00192BCD"/>
    <w:rsid w:val="001E0915"/>
    <w:rsid w:val="001E0ECC"/>
    <w:rsid w:val="001F6EE4"/>
    <w:rsid w:val="002C54BA"/>
    <w:rsid w:val="002F13FE"/>
    <w:rsid w:val="00304699"/>
    <w:rsid w:val="00317AF1"/>
    <w:rsid w:val="00322475"/>
    <w:rsid w:val="003246FC"/>
    <w:rsid w:val="00330B8D"/>
    <w:rsid w:val="00330E15"/>
    <w:rsid w:val="00366333"/>
    <w:rsid w:val="00376D82"/>
    <w:rsid w:val="00382ABB"/>
    <w:rsid w:val="00385E46"/>
    <w:rsid w:val="003B20DF"/>
    <w:rsid w:val="00484375"/>
    <w:rsid w:val="004F5CC0"/>
    <w:rsid w:val="00523FC1"/>
    <w:rsid w:val="00537635"/>
    <w:rsid w:val="0056675B"/>
    <w:rsid w:val="005A2510"/>
    <w:rsid w:val="005C3193"/>
    <w:rsid w:val="005C3756"/>
    <w:rsid w:val="006243E8"/>
    <w:rsid w:val="00693046"/>
    <w:rsid w:val="006A5493"/>
    <w:rsid w:val="006A71F3"/>
    <w:rsid w:val="006B7785"/>
    <w:rsid w:val="006E4F7B"/>
    <w:rsid w:val="00705D7B"/>
    <w:rsid w:val="007426A3"/>
    <w:rsid w:val="007579A7"/>
    <w:rsid w:val="007A72C5"/>
    <w:rsid w:val="007C2302"/>
    <w:rsid w:val="00850D7E"/>
    <w:rsid w:val="00853DBB"/>
    <w:rsid w:val="00883E2B"/>
    <w:rsid w:val="008A2257"/>
    <w:rsid w:val="008B7A9E"/>
    <w:rsid w:val="008C0D41"/>
    <w:rsid w:val="00976A30"/>
    <w:rsid w:val="009D3583"/>
    <w:rsid w:val="00A2469D"/>
    <w:rsid w:val="00A70330"/>
    <w:rsid w:val="00AA10AE"/>
    <w:rsid w:val="00AE7A07"/>
    <w:rsid w:val="00B068EA"/>
    <w:rsid w:val="00B45946"/>
    <w:rsid w:val="00BB45F4"/>
    <w:rsid w:val="00BF36AD"/>
    <w:rsid w:val="00C24552"/>
    <w:rsid w:val="00C42C2E"/>
    <w:rsid w:val="00CC2A13"/>
    <w:rsid w:val="00CD40BD"/>
    <w:rsid w:val="00CE733D"/>
    <w:rsid w:val="00CF301B"/>
    <w:rsid w:val="00D53B2A"/>
    <w:rsid w:val="00DF1A66"/>
    <w:rsid w:val="00DF40EA"/>
    <w:rsid w:val="00E23DF4"/>
    <w:rsid w:val="00E25DA9"/>
    <w:rsid w:val="00E801ED"/>
    <w:rsid w:val="00EC4A11"/>
    <w:rsid w:val="00EC6C7D"/>
    <w:rsid w:val="00F2187A"/>
    <w:rsid w:val="00F571C5"/>
    <w:rsid w:val="00F820C1"/>
    <w:rsid w:val="00F94098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4692DA"/>
  <w14:defaultImageDpi w14:val="300"/>
  <w15:docId w15:val="{99762A37-3240-3E45-AFF9-EDE48B6F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33D"/>
    <w:rPr>
      <w:rFonts w:ascii="Calibri" w:eastAsia="MS Mincho" w:hAnsi="Calibri" w:cs="Times New Roman"/>
      <w:lang w:val="en-ZA"/>
    </w:rPr>
  </w:style>
  <w:style w:type="paragraph" w:styleId="Heading1">
    <w:name w:val="heading 1"/>
    <w:basedOn w:val="Normal"/>
    <w:link w:val="Heading1Char"/>
    <w:uiPriority w:val="9"/>
    <w:qFormat/>
    <w:rsid w:val="00CE733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3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CE733D"/>
    <w:rPr>
      <w:color w:val="0000FF"/>
      <w:u w:val="single"/>
    </w:rPr>
  </w:style>
  <w:style w:type="character" w:customStyle="1" w:styleId="highlight">
    <w:name w:val="highlight"/>
    <w:basedOn w:val="DefaultParagraphFont"/>
    <w:rsid w:val="00CE733D"/>
  </w:style>
  <w:style w:type="character" w:customStyle="1" w:styleId="jrnl">
    <w:name w:val="jrnl"/>
    <w:basedOn w:val="DefaultParagraphFont"/>
    <w:rsid w:val="00CE733D"/>
  </w:style>
  <w:style w:type="character" w:styleId="FollowedHyperlink">
    <w:name w:val="FollowedHyperlink"/>
    <w:basedOn w:val="DefaultParagraphFont"/>
    <w:uiPriority w:val="99"/>
    <w:semiHidden/>
    <w:unhideWhenUsed/>
    <w:rsid w:val="00883E2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068EA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US"/>
    </w:rPr>
  </w:style>
  <w:style w:type="character" w:customStyle="1" w:styleId="addr-line">
    <w:name w:val="addr-line"/>
    <w:basedOn w:val="DefaultParagraphFont"/>
    <w:rsid w:val="001E0ECC"/>
  </w:style>
  <w:style w:type="character" w:customStyle="1" w:styleId="apple-converted-space">
    <w:name w:val="apple-converted-space"/>
    <w:basedOn w:val="DefaultParagraphFont"/>
    <w:rsid w:val="00F2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3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9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2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5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ncbi.nlm.nih.gov/pubmed/?term=Bl%C3%A1zquez%20D%5BAuthor%5D&amp;cauthor=true&amp;cauthor_uid=24622395" TargetMode="External"/><Relationship Id="rId21" Type="http://schemas.openxmlformats.org/officeDocument/2006/relationships/hyperlink" Target="http://www.ncbi.nlm.nih.gov/pubmed/?term=Drobac%20PC%5BAuthor%5D&amp;cauthor=true&amp;cauthor_uid=16740844" TargetMode="External"/><Relationship Id="rId42" Type="http://schemas.openxmlformats.org/officeDocument/2006/relationships/hyperlink" Target="http://www.ncbi.nlm.nih.gov/pubmed/10949328" TargetMode="External"/><Relationship Id="rId63" Type="http://schemas.openxmlformats.org/officeDocument/2006/relationships/hyperlink" Target="http://www.ncbi.nlm.nih.gov/pubmed/?term=Valiyakath%20A%5BAuthor%5D&amp;cauthor=true&amp;cauthor_uid=23894358" TargetMode="External"/><Relationship Id="rId84" Type="http://schemas.openxmlformats.org/officeDocument/2006/relationships/hyperlink" Target="http://www.ncbi.nlm.nih.gov/pubmed/?term=Riekstina%20V%5BAuthor%5D&amp;cauthor=true&amp;cauthor_uid=26393098" TargetMode="External"/><Relationship Id="rId138" Type="http://schemas.openxmlformats.org/officeDocument/2006/relationships/hyperlink" Target="https://www.ncbi.nlm.nih.gov/pubmed/?term=Dusmatova%20Z%5BAuthor%5D&amp;cauthor=true&amp;cauthor_uid=26970156" TargetMode="External"/><Relationship Id="rId107" Type="http://schemas.openxmlformats.org/officeDocument/2006/relationships/hyperlink" Target="http://www.ncbi.nlm.nih.gov/pubmed/?term=Anyalechi%20E%5BAuthor%5D&amp;cauthor=true&amp;cauthor_uid=25946356" TargetMode="External"/><Relationship Id="rId11" Type="http://schemas.openxmlformats.org/officeDocument/2006/relationships/hyperlink" Target="http://www.ncbi.nlm.nih.gov/pubmed/?term=Chan%20JF%5BAuthor%5D&amp;cauthor=true&amp;cauthor_uid=14742301" TargetMode="External"/><Relationship Id="rId32" Type="http://schemas.openxmlformats.org/officeDocument/2006/relationships/hyperlink" Target="http://www.ncbi.nlm.nih.gov/pubmed/?term=Beylis%20NC%5BAuthor%5D&amp;cauthor=true&amp;cauthor_uid=21269475" TargetMode="External"/><Relationship Id="rId53" Type="http://schemas.openxmlformats.org/officeDocument/2006/relationships/hyperlink" Target="http://www.ncbi.nlm.nih.gov/pubmed/?term=Wolf%20A%5BAuthor%5D&amp;cauthor=true&amp;cauthor_uid=25189555" TargetMode="External"/><Relationship Id="rId74" Type="http://schemas.openxmlformats.org/officeDocument/2006/relationships/hyperlink" Target="http://www.ncbi.nlm.nih.gov/pubmed/18703792" TargetMode="External"/><Relationship Id="rId128" Type="http://schemas.openxmlformats.org/officeDocument/2006/relationships/hyperlink" Target="http://www.ncbi.nlm.nih.gov/pubmed/?term=Schaaf%20HS%5BAuthor%5D&amp;cauthor=true&amp;cauthor_uid=22052896" TargetMode="External"/><Relationship Id="rId5" Type="http://schemas.openxmlformats.org/officeDocument/2006/relationships/hyperlink" Target="mailto:data.sharing@msf.org" TargetMode="External"/><Relationship Id="rId90" Type="http://schemas.openxmlformats.org/officeDocument/2006/relationships/hyperlink" Target="https://www.ncbi.nlm.nih.gov/pubmed/?term=Smirnova%20PA%5BAuthor%5D&amp;cauthor=true&amp;cauthor_uid=27587542" TargetMode="External"/><Relationship Id="rId95" Type="http://schemas.openxmlformats.org/officeDocument/2006/relationships/hyperlink" Target="https://www.ncbi.nlm.nih.gov/pubmed/?term=Zolotaya%20OA%5BAuthor%5D&amp;cauthor=true&amp;cauthor_uid=27587542" TargetMode="External"/><Relationship Id="rId22" Type="http://schemas.openxmlformats.org/officeDocument/2006/relationships/hyperlink" Target="http://www.ncbi.nlm.nih.gov/pubmed/?term=Mukherjee%20JS%5BAuthor%5D&amp;cauthor=true&amp;cauthor_uid=16740844" TargetMode="External"/><Relationship Id="rId27" Type="http://schemas.openxmlformats.org/officeDocument/2006/relationships/hyperlink" Target="http://www.ncbi.nlm.nih.gov/pubmed/16740844" TargetMode="External"/><Relationship Id="rId43" Type="http://schemas.openxmlformats.org/officeDocument/2006/relationships/hyperlink" Target="http://www.ncbi.nlm.nih.gov/pubmed/?term=Gegia%20M%5BAuthor%5D&amp;cauthor=true&amp;cauthor_uid=23575328" TargetMode="External"/><Relationship Id="rId48" Type="http://schemas.openxmlformats.org/officeDocument/2006/relationships/hyperlink" Target="http://www.ncbi.nlm.nih.gov/pubmed/?term=Oh%20P%5BAuthor%5D&amp;cauthor=true&amp;cauthor_uid=18616396" TargetMode="External"/><Relationship Id="rId64" Type="http://schemas.openxmlformats.org/officeDocument/2006/relationships/hyperlink" Target="http://www.ncbi.nlm.nih.gov/pubmed/?term=Poor+outcomes+in+a+cohort+of+HIV-infected+adolescents+undergoing+treatment+for+multidrug-resistant+tuberculosis+in+Mumbai%2C+India." TargetMode="External"/><Relationship Id="rId69" Type="http://schemas.openxmlformats.org/officeDocument/2006/relationships/hyperlink" Target="http://www.ncbi.nlm.nih.gov/pubmed/?term=Kim%20HJ%5BAuthor%5D&amp;cauthor=true&amp;cauthor_uid=18703792" TargetMode="External"/><Relationship Id="rId113" Type="http://schemas.openxmlformats.org/officeDocument/2006/relationships/hyperlink" Target="https://www.lifespan.org/office-research-administration/institutional-review-board-irb" TargetMode="External"/><Relationship Id="rId118" Type="http://schemas.openxmlformats.org/officeDocument/2006/relationships/hyperlink" Target="http://www.ncbi.nlm.nih.gov/pubmed/?term=Jim%C3%A9nez%20MS%5BAuthor%5D&amp;cauthor=true&amp;cauthor_uid=24622395" TargetMode="External"/><Relationship Id="rId134" Type="http://schemas.openxmlformats.org/officeDocument/2006/relationships/hyperlink" Target="https://www.ncbi.nlm.nih.gov/pubmed/?term=du%20Cros%20P%5BAuthor%5D&amp;cauthor=true&amp;cauthor_uid=26970156" TargetMode="External"/><Relationship Id="rId139" Type="http://schemas.openxmlformats.org/officeDocument/2006/relationships/hyperlink" Target="https://www.ncbi.nlm.nih.gov/pubmed/?term=Treating+children+for+drug-resistant+tuberculosis+in+Tajikistan+with+Group+5+medications" TargetMode="External"/><Relationship Id="rId80" Type="http://schemas.openxmlformats.org/officeDocument/2006/relationships/hyperlink" Target="http://www.ncbi.nlm.nih.gov/pubmed/?term=Kim%20YW%5BAuthor%5D&amp;cauthor=true&amp;cauthor_uid=17968823" TargetMode="External"/><Relationship Id="rId85" Type="http://schemas.openxmlformats.org/officeDocument/2006/relationships/hyperlink" Target="http://www.ncbi.nlm.nih.gov/pubmed/?term=Leimane%20V%5BAuthor%5D&amp;cauthor=true&amp;cauthor_uid=26393098" TargetMode="External"/><Relationship Id="rId12" Type="http://schemas.openxmlformats.org/officeDocument/2006/relationships/hyperlink" Target="http://www.ncbi.nlm.nih.gov/pubmed/?term=Huynh%20ML%5BAuthor%5D&amp;cauthor=true&amp;cauthor_uid=14742301" TargetMode="External"/><Relationship Id="rId17" Type="http://schemas.openxmlformats.org/officeDocument/2006/relationships/hyperlink" Target="http://www.ncbi.nlm.nih.gov/pubmed/?term=Qureshi%20W%5BAuthor%5D&amp;cauthor=true&amp;cauthor_uid=20130374" TargetMode="External"/><Relationship Id="rId33" Type="http://schemas.openxmlformats.org/officeDocument/2006/relationships/hyperlink" Target="http://www.ncbi.nlm.nih.gov/pubmed/?term=Reubenson%20G%5BAuthor%5D&amp;cauthor=true&amp;cauthor_uid=21269475" TargetMode="External"/><Relationship Id="rId38" Type="http://schemas.openxmlformats.org/officeDocument/2006/relationships/hyperlink" Target="http://www.ncbi.nlm.nih.gov/pubmed/?term=Van%20Altena%20R%5BAuthor%5D&amp;cauthor=true&amp;cauthor_uid=10949328" TargetMode="External"/><Relationship Id="rId59" Type="http://schemas.openxmlformats.org/officeDocument/2006/relationships/hyperlink" Target="http://www.ncbi.nlm.nih.gov/pubmed/?term=Paryani%20R%5BAuthor%5D&amp;cauthor=true&amp;cauthor_uid=23894358" TargetMode="External"/><Relationship Id="rId103" Type="http://schemas.openxmlformats.org/officeDocument/2006/relationships/hyperlink" Target="http://www.ncbi.nlm.nih.gov/pubmed/?term=Ballesteros%20D%C3%ADez%20Y%5BAuthor%5D&amp;cauthor=true&amp;cauthor_uid=17785156" TargetMode="External"/><Relationship Id="rId108" Type="http://schemas.openxmlformats.org/officeDocument/2006/relationships/hyperlink" Target="http://www.ncbi.nlm.nih.gov/pubmed/?term=van%20der%20Walt%20M%5BAuthor%5D&amp;cauthor=true&amp;cauthor_uid=25946356" TargetMode="External"/><Relationship Id="rId124" Type="http://schemas.openxmlformats.org/officeDocument/2006/relationships/hyperlink" Target="http://www.ncbi.nlm.nih.gov/pubmed/?term=Seddon%20JA%5BAuthor%5D&amp;cauthor=true&amp;cauthor_uid=22052896" TargetMode="External"/><Relationship Id="rId129" Type="http://schemas.openxmlformats.org/officeDocument/2006/relationships/hyperlink" Target="http://www.ncbi.nlm.nih.gov/pubmed/22052896" TargetMode="External"/><Relationship Id="rId54" Type="http://schemas.openxmlformats.org/officeDocument/2006/relationships/hyperlink" Target="http://www.ncbi.nlm.nih.gov/pubmed/?term=Werner%20L%5BAuthor%5D&amp;cauthor=true&amp;cauthor_uid=25189555" TargetMode="External"/><Relationship Id="rId70" Type="http://schemas.openxmlformats.org/officeDocument/2006/relationships/hyperlink" Target="http://www.ncbi.nlm.nih.gov/pubmed/?term=Park%20SK%5BAuthor%5D&amp;cauthor=true&amp;cauthor_uid=18703792" TargetMode="External"/><Relationship Id="rId75" Type="http://schemas.openxmlformats.org/officeDocument/2006/relationships/hyperlink" Target="http://www.ncbi.nlm.nih.gov/pubmed/?term=Kim%20HR%5BAuthor%5D&amp;cauthor=true&amp;cauthor_uid=17968823" TargetMode="External"/><Relationship Id="rId91" Type="http://schemas.openxmlformats.org/officeDocument/2006/relationships/hyperlink" Target="https://www.ncbi.nlm.nih.gov/pubmed/?term=Turkova%20A%5BAuthor%5D&amp;cauthor=true&amp;cauthor_uid=27587542" TargetMode="External"/><Relationship Id="rId96" Type="http://schemas.openxmlformats.org/officeDocument/2006/relationships/hyperlink" Target="https://www.ncbi.nlm.nih.gov/pubmed/?term=Mironuk%20OM%5BAuthor%5D&amp;cauthor=true&amp;cauthor_uid=27587542" TargetMode="External"/><Relationship Id="rId140" Type="http://schemas.openxmlformats.org/officeDocument/2006/relationships/hyperlink" Target="http://hdl.handle.net/10144/306501" TargetMode="External"/><Relationship Id="rId14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idney.Wong@amsterdam.msf.org" TargetMode="External"/><Relationship Id="rId23" Type="http://schemas.openxmlformats.org/officeDocument/2006/relationships/hyperlink" Target="http://www.ncbi.nlm.nih.gov/pubmed/?term=Joseph%20JK%5BAuthor%5D&amp;cauthor=true&amp;cauthor_uid=16740844" TargetMode="External"/><Relationship Id="rId28" Type="http://schemas.openxmlformats.org/officeDocument/2006/relationships/hyperlink" Target="https://www.hsph.harvard.edu/ohra/about-us/" TargetMode="External"/><Relationship Id="rId49" Type="http://schemas.openxmlformats.org/officeDocument/2006/relationships/hyperlink" Target="http://www.ncbi.nlm.nih.gov/pubmed/?term=Extensively+drug-resistant+tuberculosis+in+California%2C+1993%E2%80%932006" TargetMode="External"/><Relationship Id="rId114" Type="http://schemas.openxmlformats.org/officeDocument/2006/relationships/hyperlink" Target="http://www.ncbi.nlm.nih.gov/pubmed/?term=Santiago%20B%5BAuthor%5D&amp;cauthor=true&amp;cauthor_uid=24622395" TargetMode="External"/><Relationship Id="rId119" Type="http://schemas.openxmlformats.org/officeDocument/2006/relationships/hyperlink" Target="http://www.ncbi.nlm.nih.gov/pubmed/?term=Mellado-Pe%C3%B1a%20MJ%5BAuthor%5D&amp;cauthor=true&amp;cauthor_uid=24622395" TargetMode="External"/><Relationship Id="rId44" Type="http://schemas.openxmlformats.org/officeDocument/2006/relationships/hyperlink" Target="http://www.ncbi.nlm.nih.gov/pubmed/?term=Jenkins%20HE%5BAuthor%5D&amp;cauthor=true&amp;cauthor_uid=23575328" TargetMode="External"/><Relationship Id="rId60" Type="http://schemas.openxmlformats.org/officeDocument/2006/relationships/hyperlink" Target="http://www.ncbi.nlm.nih.gov/pubmed/?term=Khan%20S%5BAuthor%5D&amp;cauthor=true&amp;cauthor_uid=23894358" TargetMode="External"/><Relationship Id="rId65" Type="http://schemas.openxmlformats.org/officeDocument/2006/relationships/hyperlink" Target="http://hdl.handle.net/10144/306501" TargetMode="External"/><Relationship Id="rId81" Type="http://schemas.openxmlformats.org/officeDocument/2006/relationships/hyperlink" Target="http://www.ncbi.nlm.nih.gov/pubmed/?term=Han%20SK%5BAuthor%5D&amp;cauthor=true&amp;cauthor_uid=17968823" TargetMode="External"/><Relationship Id="rId86" Type="http://schemas.openxmlformats.org/officeDocument/2006/relationships/hyperlink" Target="http://www.ncbi.nlm.nih.gov/pubmed/?term=Ozere%20I%5BAuthor%5D&amp;cauthor=true&amp;cauthor_uid=26393098" TargetMode="External"/><Relationship Id="rId130" Type="http://schemas.openxmlformats.org/officeDocument/2006/relationships/hyperlink" Target="https://www.ncbi.nlm.nih.gov/pubmed/24064441" TargetMode="External"/><Relationship Id="rId135" Type="http://schemas.openxmlformats.org/officeDocument/2006/relationships/hyperlink" Target="https://www.ncbi.nlm.nih.gov/pubmed/?term=Seddon%20JA%5BAuthor%5D&amp;cauthor=true&amp;cauthor_uid=26970156" TargetMode="External"/><Relationship Id="rId13" Type="http://schemas.openxmlformats.org/officeDocument/2006/relationships/hyperlink" Target="http://www.ncbi.nlm.nih.gov/pubmed/?term=Goble%20M%5BAuthor%5D&amp;cauthor=true&amp;cauthor_uid=14742301" TargetMode="External"/><Relationship Id="rId18" Type="http://schemas.openxmlformats.org/officeDocument/2006/relationships/hyperlink" Target="http://www.ncbi.nlm.nih.gov/pubmed/?term=Kamili%20MA%5BAuthor%5D&amp;cauthor=true&amp;cauthor_uid=20130374" TargetMode="External"/><Relationship Id="rId39" Type="http://schemas.openxmlformats.org/officeDocument/2006/relationships/hyperlink" Target="http://www.ncbi.nlm.nih.gov/pubmed/?term=De%20Lange%20WCM%5BAuthor%5D&amp;cauthor=true&amp;cauthor_uid=10949328" TargetMode="External"/><Relationship Id="rId109" Type="http://schemas.openxmlformats.org/officeDocument/2006/relationships/hyperlink" Target="http://www.ncbi.nlm.nih.gov/pubmed/?term=Smith%20S%5BAuthor%5D&amp;cauthor=true&amp;cauthor_uid=25946356" TargetMode="External"/><Relationship Id="rId34" Type="http://schemas.openxmlformats.org/officeDocument/2006/relationships/hyperlink" Target="http://www.ncbi.nlm.nih.gov/pubmed/?term=Moore%20DP%5BAuthor%5D&amp;cauthor=true&amp;cauthor_uid=21269475" TargetMode="External"/><Relationship Id="rId50" Type="http://schemas.openxmlformats.org/officeDocument/2006/relationships/hyperlink" Target="http://www.ncbi.nlm.nih.gov/pubmed/?term=Hicks%20RM%5BAuthor%5D&amp;cauthor=true&amp;cauthor_uid=25189555" TargetMode="External"/><Relationship Id="rId55" Type="http://schemas.openxmlformats.org/officeDocument/2006/relationships/hyperlink" Target="http://www.ncbi.nlm.nih.gov/pubmed/?term=Sunkari%20VB%5BAuthor%5D&amp;cauthor=true&amp;cauthor_uid=25189555" TargetMode="External"/><Relationship Id="rId76" Type="http://schemas.openxmlformats.org/officeDocument/2006/relationships/hyperlink" Target="http://www.ncbi.nlm.nih.gov/pubmed/?term=Hwang%20SS%5BAuthor%5D&amp;cauthor=true&amp;cauthor_uid=17968823" TargetMode="External"/><Relationship Id="rId97" Type="http://schemas.openxmlformats.org/officeDocument/2006/relationships/hyperlink" Target="https://www.ncbi.nlm.nih.gov/pubmed/?term=Maryandyshev%20AO%5BAuthor%5D&amp;cauthor=true&amp;cauthor_uid=27587542" TargetMode="External"/><Relationship Id="rId104" Type="http://schemas.openxmlformats.org/officeDocument/2006/relationships/hyperlink" Target="http://www.ncbi.nlm.nih.gov/pubmed/?term=Rubio%20Gribble%20B%5BAuthor%5D&amp;cauthor=true&amp;cauthor_uid=17785156" TargetMode="External"/><Relationship Id="rId120" Type="http://schemas.openxmlformats.org/officeDocument/2006/relationships/hyperlink" Target="http://www.ncbi.nlm.nih.gov/pubmed/?term=EREMITA%20Study%20Group%5BCorporate%20Author%5D" TargetMode="External"/><Relationship Id="rId125" Type="http://schemas.openxmlformats.org/officeDocument/2006/relationships/hyperlink" Target="http://www.ncbi.nlm.nih.gov/pubmed/?term=Hesseling%20AC%5BAuthor%5D&amp;cauthor=true&amp;cauthor_uid=22052896" TargetMode="External"/><Relationship Id="rId141" Type="http://schemas.openxmlformats.org/officeDocument/2006/relationships/hyperlink" Target="mailto:data.sharing@msf.org" TargetMode="External"/><Relationship Id="rId7" Type="http://schemas.openxmlformats.org/officeDocument/2006/relationships/hyperlink" Target="http://www.cdc.gov.tw/mailto:ihrfocalpoint@cdc.gov.tw" TargetMode="External"/><Relationship Id="rId71" Type="http://schemas.openxmlformats.org/officeDocument/2006/relationships/hyperlink" Target="http://www.ncbi.nlm.nih.gov/pubmed/?term=Kong%20SJ%5BAuthor%5D&amp;cauthor=true&amp;cauthor_uid=18703792" TargetMode="External"/><Relationship Id="rId92" Type="http://schemas.openxmlformats.org/officeDocument/2006/relationships/hyperlink" Target="https://www.ncbi.nlm.nih.gov/pubmed/?term=Nikishova%20EI%5BAuthor%5D&amp;cauthor=true&amp;cauthor_uid=2758754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hsph.harvard.edu/ohra/contacts-locations/staff-contact-information/leslie-howes/" TargetMode="External"/><Relationship Id="rId24" Type="http://schemas.openxmlformats.org/officeDocument/2006/relationships/hyperlink" Target="http://www.ncbi.nlm.nih.gov/pubmed/?term=Mitnick%20C%5BAuthor%5D&amp;cauthor=true&amp;cauthor_uid=16740844" TargetMode="External"/><Relationship Id="rId40" Type="http://schemas.openxmlformats.org/officeDocument/2006/relationships/hyperlink" Target="http://www.ncbi.nlm.nih.gov/pubmed/?term=Van%20Soolingen%20D%5BAuthor%5D&amp;cauthor=true&amp;cauthor_uid=10949328" TargetMode="External"/><Relationship Id="rId45" Type="http://schemas.openxmlformats.org/officeDocument/2006/relationships/hyperlink" Target="http://www.ncbi.nlm.nih.gov/pubmed/?term=Kalandadze%20I%5BAuthor%5D&amp;cauthor=true&amp;cauthor_uid=23575328" TargetMode="External"/><Relationship Id="rId66" Type="http://schemas.openxmlformats.org/officeDocument/2006/relationships/hyperlink" Target="mailto:data.sharing@msf.org" TargetMode="External"/><Relationship Id="rId87" Type="http://schemas.openxmlformats.org/officeDocument/2006/relationships/hyperlink" Target="http://www.ncbi.nlm.nih.gov/pubmed/?term=Skenders%20G%5BAuthor%5D&amp;cauthor=true&amp;cauthor_uid=26393098" TargetMode="External"/><Relationship Id="rId110" Type="http://schemas.openxmlformats.org/officeDocument/2006/relationships/hyperlink" Target="http://www.ncbi.nlm.nih.gov/pubmed/?term=Erasmus%20L%5BAuthor%5D&amp;cauthor=true&amp;cauthor_uid=25946356" TargetMode="External"/><Relationship Id="rId115" Type="http://schemas.openxmlformats.org/officeDocument/2006/relationships/hyperlink" Target="http://www.ncbi.nlm.nih.gov/pubmed/?term=Baquero-Artigao%20F%5BAuthor%5D&amp;cauthor=true&amp;cauthor_uid=24622395" TargetMode="External"/><Relationship Id="rId131" Type="http://schemas.openxmlformats.org/officeDocument/2006/relationships/hyperlink" Target="http://www.lrsitbrd.nic.in" TargetMode="External"/><Relationship Id="rId136" Type="http://schemas.openxmlformats.org/officeDocument/2006/relationships/hyperlink" Target="https://www.ncbi.nlm.nih.gov/pubmed/?term=Quinnell%20S%5BAuthor%5D&amp;cauthor=true&amp;cauthor_uid=26970156" TargetMode="External"/><Relationship Id="rId61" Type="http://schemas.openxmlformats.org/officeDocument/2006/relationships/hyperlink" Target="http://www.ncbi.nlm.nih.gov/pubmed/?term=Mansoor%20H%5BAuthor%5D&amp;cauthor=true&amp;cauthor_uid=23894358" TargetMode="External"/><Relationship Id="rId82" Type="http://schemas.openxmlformats.org/officeDocument/2006/relationships/hyperlink" Target="http://www.ncbi.nlm.nih.gov/pubmed/?term=Impact+of+extensive+drug+resistance+on+treatment+outcomes+in+non-HIV-infected+patients+with+multidrug-resistant+tuberculosis" TargetMode="External"/><Relationship Id="rId19" Type="http://schemas.openxmlformats.org/officeDocument/2006/relationships/hyperlink" Target="http://www.ncbi.nlm.nih.gov/pubmed/?term=Singh%20H%5BAuthor%5D&amp;cauthor=true&amp;cauthor_uid=20130374" TargetMode="External"/><Relationship Id="rId14" Type="http://schemas.openxmlformats.org/officeDocument/2006/relationships/hyperlink" Target="http://www.ncbi.nlm.nih.gov/pubmed/?term=Datta%20BS%5BAuthor%5D&amp;cauthor=true&amp;cauthor_uid=20130374" TargetMode="External"/><Relationship Id="rId30" Type="http://schemas.openxmlformats.org/officeDocument/2006/relationships/hyperlink" Target="mailto:lhowes@hsph.harvard.edu" TargetMode="External"/><Relationship Id="rId35" Type="http://schemas.openxmlformats.org/officeDocument/2006/relationships/hyperlink" Target="http://www.ncbi.nlm.nih.gov/pubmed/?term=Madhi%20SA%5BAuthor%5D&amp;cauthor=true&amp;cauthor_uid=21269475" TargetMode="External"/><Relationship Id="rId56" Type="http://schemas.openxmlformats.org/officeDocument/2006/relationships/hyperlink" Target="http://www.ncbi.nlm.nih.gov/pubmed/?term=O%27Donnell%20MR%5BAuthor%5D&amp;cauthor=true&amp;cauthor_uid=25189555" TargetMode="External"/><Relationship Id="rId77" Type="http://schemas.openxmlformats.org/officeDocument/2006/relationships/hyperlink" Target="http://www.ncbi.nlm.nih.gov/pubmed/?term=Kim%20HJ%5BAuthor%5D&amp;cauthor=true&amp;cauthor_uid=17968823" TargetMode="External"/><Relationship Id="rId100" Type="http://schemas.openxmlformats.org/officeDocument/2006/relationships/hyperlink" Target="http://www.ncbi.nlm.nih.gov/pubmed/?term=Baquero%20Artigao%20F%5BAuthor%5D&amp;cauthor=true&amp;cauthor_uid=17785156" TargetMode="External"/><Relationship Id="rId105" Type="http://schemas.openxmlformats.org/officeDocument/2006/relationships/hyperlink" Target="http://www.ncbi.nlm.nih.gov/pubmed/17785156" TargetMode="External"/><Relationship Id="rId126" Type="http://schemas.openxmlformats.org/officeDocument/2006/relationships/hyperlink" Target="http://www.ncbi.nlm.nih.gov/pubmed/?term=Willemse%20M%5BAuthor%5D&amp;cauthor=true&amp;cauthor_uid=22052896" TargetMode="External"/><Relationship Id="rId8" Type="http://schemas.openxmlformats.org/officeDocument/2006/relationships/hyperlink" Target="http://www.ncbi.nlm.nih.gov/pubmed/?term=Chan%20ED%5BAuthor%5D&amp;cauthor=true&amp;cauthor_uid=14742301" TargetMode="External"/><Relationship Id="rId51" Type="http://schemas.openxmlformats.org/officeDocument/2006/relationships/hyperlink" Target="http://www.ncbi.nlm.nih.gov/pubmed/?term=Padayatchi%20N%5BAuthor%5D&amp;cauthor=true&amp;cauthor_uid=25189555" TargetMode="External"/><Relationship Id="rId72" Type="http://schemas.openxmlformats.org/officeDocument/2006/relationships/hyperlink" Target="http://www.ncbi.nlm.nih.gov/pubmed/?term=Kim%20YS%5BAuthor%5D&amp;cauthor=true&amp;cauthor_uid=18703792" TargetMode="External"/><Relationship Id="rId93" Type="http://schemas.openxmlformats.org/officeDocument/2006/relationships/hyperlink" Target="https://www.ncbi.nlm.nih.gov/pubmed/?term=Seddon%20JA%5BAuthor%5D&amp;cauthor=true&amp;cauthor_uid=27587542" TargetMode="External"/><Relationship Id="rId98" Type="http://schemas.openxmlformats.org/officeDocument/2006/relationships/hyperlink" Target="https://www.ncbi.nlm.nih.gov/pubmed/27587542" TargetMode="External"/><Relationship Id="rId121" Type="http://schemas.openxmlformats.org/officeDocument/2006/relationships/hyperlink" Target="http://www.ncbi.nlm.nih.gov/pubmed/?term=Pediatric+drug-resistant+tuberculosis+in+Madrid%3A+family+matters" TargetMode="External"/><Relationship Id="rId142" Type="http://schemas.openxmlformats.org/officeDocument/2006/relationships/hyperlink" Target="mailto:Sidney.Wong@amsterdam.msf.or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ncbi.nlm.nih.gov/pubmed/?term=Furin%20JJ%5BAuthor%5D&amp;cauthor=true&amp;cauthor_uid=16740844" TargetMode="External"/><Relationship Id="rId46" Type="http://schemas.openxmlformats.org/officeDocument/2006/relationships/hyperlink" Target="http://www.ncbi.nlm.nih.gov/pubmed/?term=Furin%20J%5BAuthor%5D&amp;cauthor=true&amp;cauthor_uid=23575328" TargetMode="External"/><Relationship Id="rId67" Type="http://schemas.openxmlformats.org/officeDocument/2006/relationships/hyperlink" Target="mailto:Sebastian.Spencer@brussels.msf.org" TargetMode="External"/><Relationship Id="rId116" Type="http://schemas.openxmlformats.org/officeDocument/2006/relationships/hyperlink" Target="http://www.ncbi.nlm.nih.gov/pubmed/?term=Mej%C3%ADas%20A%5BAuthor%5D&amp;cauthor=true&amp;cauthor_uid=24622395" TargetMode="External"/><Relationship Id="rId137" Type="http://schemas.openxmlformats.org/officeDocument/2006/relationships/hyperlink" Target="https://www.ncbi.nlm.nih.gov/pubmed/?term=Bobokhojaev%20OI%5BAuthor%5D&amp;cauthor=true&amp;cauthor_uid=26970156" TargetMode="External"/><Relationship Id="rId20" Type="http://schemas.openxmlformats.org/officeDocument/2006/relationships/hyperlink" Target="http://www.ncbi.nlm.nih.gov/pubmed/?term=Multidrug-resistant+and+extensively+drug+resistant+tuberculosis+in+Kashmir%2C+India" TargetMode="External"/><Relationship Id="rId41" Type="http://schemas.openxmlformats.org/officeDocument/2006/relationships/hyperlink" Target="http://www.ncbi.nlm.nih.gov/pubmed/?term=Van%20Der%20Werf%20TS%5BAuthor%5D&amp;cauthor=true&amp;cauthor_uid=10949328" TargetMode="External"/><Relationship Id="rId62" Type="http://schemas.openxmlformats.org/officeDocument/2006/relationships/hyperlink" Target="http://www.ncbi.nlm.nih.gov/pubmed/?term=Manglani%20M%5BAuthor%5D&amp;cauthor=true&amp;cauthor_uid=23894358" TargetMode="External"/><Relationship Id="rId83" Type="http://schemas.openxmlformats.org/officeDocument/2006/relationships/hyperlink" Target="http://www.ncbi.nlm.nih.gov/pubmed/?term=Kuksa%20L%5BAuthor%5D&amp;cauthor=true&amp;cauthor_uid=26393098" TargetMode="External"/><Relationship Id="rId88" Type="http://schemas.openxmlformats.org/officeDocument/2006/relationships/hyperlink" Target="http://www.ncbi.nlm.nih.gov/pubmed/?term=Van%20den%20Bergh%20R%5BAuthor%5D&amp;cauthor=true&amp;cauthor_uid=26393098" TargetMode="External"/><Relationship Id="rId111" Type="http://schemas.openxmlformats.org/officeDocument/2006/relationships/hyperlink" Target="http://www.ncbi.nlm.nih.gov/pubmed/?term=Lancaster%20J%5BAuthor%5D&amp;cauthor=true&amp;cauthor_uid=25946356" TargetMode="External"/><Relationship Id="rId132" Type="http://schemas.openxmlformats.org/officeDocument/2006/relationships/hyperlink" Target="mailto:niipulm@tut.by" TargetMode="External"/><Relationship Id="rId15" Type="http://schemas.openxmlformats.org/officeDocument/2006/relationships/hyperlink" Target="http://www.ncbi.nlm.nih.gov/pubmed/?term=Hassan%20G%5BAuthor%5D&amp;cauthor=true&amp;cauthor_uid=20130374" TargetMode="External"/><Relationship Id="rId36" Type="http://schemas.openxmlformats.org/officeDocument/2006/relationships/hyperlink" Target="http://www.ncbi.nlm.nih.gov/pubmed/?term=High+prevalence+of+childhood+multi-drug+resistant+tuberculosis+in+Johannesburg%2C+South+Africa%3A+a+cross+sectional+study" TargetMode="External"/><Relationship Id="rId57" Type="http://schemas.openxmlformats.org/officeDocument/2006/relationships/hyperlink" Target="http://www.ncbi.nlm.nih.gov/pubmed/?term=Malnutrition+associated+with+unfavourable+outcomes+and+death+among+South+African+MDR-TB+and+HIV+co-infected+children" TargetMode="External"/><Relationship Id="rId106" Type="http://schemas.openxmlformats.org/officeDocument/2006/relationships/hyperlink" Target="http://www.ncbi.nlm.nih.gov/pubmed/?term=Moore%20BK%5BAuthor%5D&amp;cauthor=true&amp;cauthor_uid=25946356" TargetMode="External"/><Relationship Id="rId127" Type="http://schemas.openxmlformats.org/officeDocument/2006/relationships/hyperlink" Target="http://www.ncbi.nlm.nih.gov/pubmed/?term=Donald%20PR%5BAuthor%5D&amp;cauthor=true&amp;cauthor_uid=22052896" TargetMode="External"/><Relationship Id="rId10" Type="http://schemas.openxmlformats.org/officeDocument/2006/relationships/hyperlink" Target="http://www.ncbi.nlm.nih.gov/pubmed/?term=Strand%20MJ%5BAuthor%5D&amp;cauthor=true&amp;cauthor_uid=14742301" TargetMode="External"/><Relationship Id="rId31" Type="http://schemas.openxmlformats.org/officeDocument/2006/relationships/hyperlink" Target="http://www.ncbi.nlm.nih.gov/pubmed/?term=Fairlie%20L%5BAuthor%5D&amp;cauthor=true&amp;cauthor_uid=21269475" TargetMode="External"/><Relationship Id="rId52" Type="http://schemas.openxmlformats.org/officeDocument/2006/relationships/hyperlink" Target="http://www.ncbi.nlm.nih.gov/pubmed/?term=Shah%20NS%5BAuthor%5D&amp;cauthor=true&amp;cauthor_uid=25189555" TargetMode="External"/><Relationship Id="rId73" Type="http://schemas.openxmlformats.org/officeDocument/2006/relationships/hyperlink" Target="http://www.ncbi.nlm.nih.gov/pubmed/?term=Kim%20TH%5BAuthor%5D&amp;cauthor=true&amp;cauthor_uid=18703792" TargetMode="External"/><Relationship Id="rId78" Type="http://schemas.openxmlformats.org/officeDocument/2006/relationships/hyperlink" Target="http://www.ncbi.nlm.nih.gov/pubmed/?term=Lee%20SM%5BAuthor%5D&amp;cauthor=true&amp;cauthor_uid=17968823" TargetMode="External"/><Relationship Id="rId94" Type="http://schemas.openxmlformats.org/officeDocument/2006/relationships/hyperlink" Target="https://www.ncbi.nlm.nih.gov/pubmed/?term=Chappell%20E%5BAuthor%5D&amp;cauthor=true&amp;cauthor_uid=27587542" TargetMode="External"/><Relationship Id="rId99" Type="http://schemas.openxmlformats.org/officeDocument/2006/relationships/hyperlink" Target="http://www.ncbi.nlm.nih.gov/pubmed/?term=M%C3%A9ndez%20Echevarr%C3%ADa%20A%5BAuthor%5D&amp;cauthor=true&amp;cauthor_uid=17785156" TargetMode="External"/><Relationship Id="rId101" Type="http://schemas.openxmlformats.org/officeDocument/2006/relationships/hyperlink" Target="http://www.ncbi.nlm.nih.gov/pubmed/?term=Garc%C3%ADa%20Miguel%20MJ%5BAuthor%5D&amp;cauthor=true&amp;cauthor_uid=17785156" TargetMode="External"/><Relationship Id="rId122" Type="http://schemas.openxmlformats.org/officeDocument/2006/relationships/hyperlink" Target="tel:%2B34%2091%20586%207007" TargetMode="External"/><Relationship Id="rId143" Type="http://schemas.openxmlformats.org/officeDocument/2006/relationships/hyperlink" Target="http://www.ncbi.nlm.nih.gov/pubmed/23728407" TargetMode="External"/><Relationship Id="rId4" Type="http://schemas.openxmlformats.org/officeDocument/2006/relationships/hyperlink" Target="http://hdl.handle.net/10144/306501" TargetMode="External"/><Relationship Id="rId9" Type="http://schemas.openxmlformats.org/officeDocument/2006/relationships/hyperlink" Target="http://www.ncbi.nlm.nih.gov/pubmed/?term=Laurel%20V%5BAuthor%5D&amp;cauthor=true&amp;cauthor_uid=14742301" TargetMode="External"/><Relationship Id="rId26" Type="http://schemas.openxmlformats.org/officeDocument/2006/relationships/hyperlink" Target="http://www.ncbi.nlm.nih.gov/pubmed/?term=del%20Castillo%20H%5BAuthor%5D&amp;cauthor=true&amp;cauthor_uid=16740844" TargetMode="External"/><Relationship Id="rId47" Type="http://schemas.openxmlformats.org/officeDocument/2006/relationships/hyperlink" Target="http://www.ncbi.nlm.nih.gov/pubmed/?term=Outcomes+of+children+treated+for+tuberculosis+with+second-line+medications+in+Georgia%2C+2009-2011" TargetMode="External"/><Relationship Id="rId68" Type="http://schemas.openxmlformats.org/officeDocument/2006/relationships/hyperlink" Target="http://www.ncbi.nlm.nih.gov/pubmed/?term=Kim%20DH%5BAuthor%5D&amp;cauthor=true&amp;cauthor_uid=18703792" TargetMode="External"/><Relationship Id="rId89" Type="http://schemas.openxmlformats.org/officeDocument/2006/relationships/hyperlink" Target="http://www.ncbi.nlm.nih.gov/pubmed/?term=Multi-+and+extensively+drug-resistant+tuberculosis+in+Latvia%3A+trends%2C+characteristics+and+treatment+outcomes." TargetMode="External"/><Relationship Id="rId112" Type="http://schemas.openxmlformats.org/officeDocument/2006/relationships/hyperlink" Target="http://www.ncbi.nlm.nih.gov/pubmed/?term=Epidemiology+of+drug-resistant+tuberculosis+among+children+and+adolescents+in+South+Africa%2C+2005%E2%80%932010" TargetMode="External"/><Relationship Id="rId133" Type="http://schemas.openxmlformats.org/officeDocument/2006/relationships/hyperlink" Target="https://www.ncbi.nlm.nih.gov/pubmed/?term=Swaminathan%20A%5BAuthor%5D&amp;cauthor=true&amp;cauthor_uid=26970156" TargetMode="External"/><Relationship Id="rId16" Type="http://schemas.openxmlformats.org/officeDocument/2006/relationships/hyperlink" Target="http://www.ncbi.nlm.nih.gov/pubmed/?term=Kadri%20SM%5BAuthor%5D&amp;cauthor=true&amp;cauthor_uid=20130374" TargetMode="External"/><Relationship Id="rId37" Type="http://schemas.openxmlformats.org/officeDocument/2006/relationships/hyperlink" Target="http://www.ncbi.nlm.nih.gov/pubmed/?term=Geerligs%20WA%5BAuthor%5D&amp;cauthor=true&amp;cauthor_uid=10949328" TargetMode="External"/><Relationship Id="rId58" Type="http://schemas.openxmlformats.org/officeDocument/2006/relationships/hyperlink" Target="http://www.ncbi.nlm.nih.gov/pubmed/?term=Isaakidis%20P%5BAuthor%5D&amp;cauthor=true&amp;cauthor_uid=23894358" TargetMode="External"/><Relationship Id="rId79" Type="http://schemas.openxmlformats.org/officeDocument/2006/relationships/hyperlink" Target="http://www.ncbi.nlm.nih.gov/pubmed/?term=Yoo%20CG%5BAuthor%5D&amp;cauthor=true&amp;cauthor_uid=17968823" TargetMode="External"/><Relationship Id="rId102" Type="http://schemas.openxmlformats.org/officeDocument/2006/relationships/hyperlink" Target="http://www.ncbi.nlm.nih.gov/pubmed/?term=Rojo%20Conejo%20P%5BAuthor%5D&amp;cauthor=true&amp;cauthor_uid=17785156" TargetMode="External"/><Relationship Id="rId123" Type="http://schemas.openxmlformats.org/officeDocument/2006/relationships/hyperlink" Target="mailto:ceim.hgugm@salud.madrid.org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EHARAUSZ</dc:creator>
  <cp:keywords/>
  <dc:description/>
  <cp:lastModifiedBy>Elizabeth Harausz</cp:lastModifiedBy>
  <cp:revision>5</cp:revision>
  <cp:lastPrinted>2018-04-19T15:26:00Z</cp:lastPrinted>
  <dcterms:created xsi:type="dcterms:W3CDTF">2018-05-15T22:53:00Z</dcterms:created>
  <dcterms:modified xsi:type="dcterms:W3CDTF">2018-05-15T23:00:00Z</dcterms:modified>
</cp:coreProperties>
</file>